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0" w:type="dxa"/>
        <w:tblInd w:w="-106" w:type="dxa"/>
        <w:tblLayout w:type="fixed"/>
        <w:tblLook w:val="01E0"/>
      </w:tblPr>
      <w:tblGrid>
        <w:gridCol w:w="1560"/>
        <w:gridCol w:w="6520"/>
        <w:gridCol w:w="1800"/>
      </w:tblGrid>
      <w:tr w:rsidR="00320B13">
        <w:tc>
          <w:tcPr>
            <w:tcW w:w="1560" w:type="dxa"/>
            <w:vAlign w:val="center"/>
          </w:tcPr>
          <w:p w:rsidR="00320B13" w:rsidRDefault="0092725A" w:rsidP="00C22240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19150" cy="85725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320B13" w:rsidRPr="00C22240" w:rsidRDefault="00320B13" w:rsidP="00C22240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2240">
              <w:rPr>
                <w:rFonts w:ascii="Arial" w:hAnsi="Arial" w:cs="Arial"/>
                <w:b/>
                <w:bCs/>
                <w:sz w:val="20"/>
                <w:szCs w:val="20"/>
              </w:rPr>
              <w:t>MINISTÉRIO DA EDUCAÇÃO</w:t>
            </w:r>
          </w:p>
          <w:p w:rsidR="00320B13" w:rsidRPr="00C22240" w:rsidRDefault="00320B13" w:rsidP="00C22240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22240">
              <w:rPr>
                <w:rFonts w:ascii="Arial" w:hAnsi="Arial" w:cs="Arial"/>
                <w:b/>
                <w:bCs/>
                <w:sz w:val="20"/>
                <w:szCs w:val="20"/>
              </w:rPr>
              <w:t>UNIVERSIDADE FEDERAL DOS VALES DO JEQUITINHONHA E MUCURI</w:t>
            </w:r>
          </w:p>
          <w:p w:rsidR="00320B13" w:rsidRPr="00C22240" w:rsidRDefault="00320B13" w:rsidP="00C22240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320B13" w:rsidRPr="00C22240" w:rsidRDefault="00E66915" w:rsidP="00C22240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Conselho Universitário (</w:t>
            </w:r>
            <w:r w:rsidR="00320B13" w:rsidRPr="00C22240">
              <w:rPr>
                <w:rFonts w:ascii="Arial" w:hAnsi="Arial" w:cs="Arial"/>
                <w:b/>
                <w:bCs/>
                <w:sz w:val="22"/>
                <w:szCs w:val="22"/>
              </w:rPr>
              <w:t>CONSU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800" w:type="dxa"/>
            <w:vAlign w:val="center"/>
          </w:tcPr>
          <w:p w:rsidR="00320B13" w:rsidRDefault="0092725A" w:rsidP="00C22240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1550" cy="74295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0B13" w:rsidRDefault="00320B13" w:rsidP="00686B2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320B13" w:rsidRPr="008E609D" w:rsidRDefault="00320B13" w:rsidP="00DF4A25">
      <w:pPr>
        <w:pStyle w:val="Default"/>
        <w:spacing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RESOLUÇÃO Nº</w:t>
      </w:r>
      <w:r w:rsidRPr="008E609D">
        <w:rPr>
          <w:rFonts w:ascii="Arial" w:hAnsi="Arial" w:cs="Arial"/>
          <w:b/>
          <w:bCs/>
          <w:color w:val="auto"/>
          <w:sz w:val="28"/>
          <w:szCs w:val="28"/>
        </w:rPr>
        <w:t xml:space="preserve">. </w:t>
      </w:r>
      <w:r w:rsidR="008F1838" w:rsidRPr="009B0943">
        <w:rPr>
          <w:rFonts w:ascii="Arial" w:hAnsi="Arial" w:cs="Arial"/>
          <w:b/>
          <w:bCs/>
          <w:color w:val="auto"/>
          <w:sz w:val="28"/>
          <w:szCs w:val="28"/>
        </w:rPr>
        <w:t>09</w:t>
      </w:r>
      <w:r w:rsidRPr="009B0943">
        <w:rPr>
          <w:rFonts w:ascii="Arial" w:hAnsi="Arial" w:cs="Arial"/>
          <w:b/>
          <w:bCs/>
          <w:color w:val="auto"/>
          <w:sz w:val="28"/>
          <w:szCs w:val="28"/>
        </w:rPr>
        <w:t xml:space="preserve"> -</w:t>
      </w:r>
      <w:r w:rsidRPr="008E609D">
        <w:rPr>
          <w:rFonts w:ascii="Arial" w:hAnsi="Arial" w:cs="Arial"/>
          <w:b/>
          <w:bCs/>
          <w:color w:val="auto"/>
          <w:sz w:val="28"/>
          <w:szCs w:val="28"/>
        </w:rPr>
        <w:t xml:space="preserve"> CONSU, DE </w:t>
      </w:r>
      <w:r w:rsidR="007B360B">
        <w:rPr>
          <w:rFonts w:ascii="Arial" w:hAnsi="Arial" w:cs="Arial"/>
          <w:b/>
          <w:bCs/>
          <w:color w:val="auto"/>
          <w:sz w:val="28"/>
          <w:szCs w:val="28"/>
        </w:rPr>
        <w:t>06 DE SETEMBRO</w:t>
      </w:r>
      <w:r w:rsidRPr="008E609D">
        <w:rPr>
          <w:rFonts w:ascii="Arial" w:hAnsi="Arial" w:cs="Arial"/>
          <w:b/>
          <w:bCs/>
          <w:color w:val="auto"/>
          <w:sz w:val="28"/>
          <w:szCs w:val="28"/>
        </w:rPr>
        <w:t xml:space="preserve"> DE 20</w:t>
      </w:r>
      <w:r>
        <w:rPr>
          <w:rFonts w:ascii="Arial" w:hAnsi="Arial" w:cs="Arial"/>
          <w:b/>
          <w:bCs/>
          <w:color w:val="auto"/>
          <w:sz w:val="28"/>
          <w:szCs w:val="28"/>
        </w:rPr>
        <w:t>13</w:t>
      </w:r>
      <w:r w:rsidRPr="008E609D">
        <w:rPr>
          <w:rFonts w:ascii="Arial" w:hAnsi="Arial" w:cs="Arial"/>
          <w:b/>
          <w:bCs/>
          <w:color w:val="auto"/>
          <w:sz w:val="28"/>
          <w:szCs w:val="28"/>
        </w:rPr>
        <w:t>.</w:t>
      </w:r>
    </w:p>
    <w:p w:rsidR="00320B13" w:rsidRPr="008E609D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</w:rPr>
      </w:pPr>
    </w:p>
    <w:p w:rsidR="00320B13" w:rsidRPr="00786D1A" w:rsidRDefault="00320B13" w:rsidP="00A40FF7">
      <w:pPr>
        <w:ind w:left="4956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Altera </w:t>
      </w:r>
      <w:r w:rsidRPr="00F85EFA">
        <w:rPr>
          <w:rFonts w:ascii="Arial" w:hAnsi="Arial" w:cs="Arial"/>
        </w:rPr>
        <w:t>Resolução n.º 0</w:t>
      </w:r>
      <w:r w:rsidR="00C65DA4" w:rsidRPr="00F85EFA">
        <w:rPr>
          <w:rFonts w:ascii="Arial" w:hAnsi="Arial" w:cs="Arial"/>
        </w:rPr>
        <w:t>7</w:t>
      </w:r>
      <w:r w:rsidRPr="00F85EFA">
        <w:rPr>
          <w:rFonts w:ascii="Arial" w:hAnsi="Arial" w:cs="Arial"/>
        </w:rPr>
        <w:t xml:space="preserve">, de </w:t>
      </w:r>
      <w:r w:rsidR="00C65DA4" w:rsidRPr="00F85EFA">
        <w:rPr>
          <w:rFonts w:ascii="Arial" w:hAnsi="Arial" w:cs="Arial"/>
        </w:rPr>
        <w:t>29/06/2012</w:t>
      </w:r>
      <w:r w:rsidR="00F85EFA">
        <w:rPr>
          <w:rFonts w:ascii="Arial" w:hAnsi="Arial" w:cs="Arial"/>
        </w:rPr>
        <w:t xml:space="preserve">, </w:t>
      </w:r>
      <w:r w:rsidRPr="00786D1A">
        <w:rPr>
          <w:rFonts w:ascii="Arial" w:hAnsi="Arial" w:cs="Arial"/>
        </w:rPr>
        <w:t xml:space="preserve">que regulamenta a progressão funcional </w:t>
      </w:r>
      <w:r w:rsidR="00BB7B96" w:rsidRPr="00786D1A">
        <w:rPr>
          <w:rFonts w:ascii="Arial" w:hAnsi="Arial" w:cs="Arial"/>
        </w:rPr>
        <w:t xml:space="preserve">e promoção </w:t>
      </w:r>
      <w:r w:rsidRPr="00786D1A">
        <w:rPr>
          <w:rFonts w:ascii="Arial" w:hAnsi="Arial" w:cs="Arial"/>
        </w:rPr>
        <w:t xml:space="preserve">e estabelece critérios de avaliação de desempenho acadêmico no âmbito da Universidade Federal dos Vales do Jequitinhonha e Mucuri (UFVJM). </w:t>
      </w:r>
    </w:p>
    <w:p w:rsidR="00320B13" w:rsidRPr="00786D1A" w:rsidRDefault="00320B13" w:rsidP="00DF4A25">
      <w:pPr>
        <w:spacing w:line="360" w:lineRule="auto"/>
        <w:ind w:left="4248"/>
        <w:jc w:val="both"/>
        <w:rPr>
          <w:rFonts w:ascii="Arial" w:hAnsi="Arial" w:cs="Arial"/>
          <w:b/>
          <w:bCs/>
          <w:strike/>
        </w:rPr>
      </w:pPr>
    </w:p>
    <w:p w:rsidR="00320B13" w:rsidRPr="00786D1A" w:rsidRDefault="0050139C" w:rsidP="0050139C">
      <w:pPr>
        <w:spacing w:line="360" w:lineRule="auto"/>
        <w:ind w:firstLine="708"/>
        <w:jc w:val="both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color w:val="000000"/>
        </w:rPr>
        <w:t>O Conselho Universitário da Universidade Federal dos Vales do Jequitinhonha e Mucuri (UFVJM), no uso de suas atribuições</w:t>
      </w:r>
      <w:r w:rsidRPr="00786D1A">
        <w:rPr>
          <w:rFonts w:ascii="Arial" w:hAnsi="Arial" w:cs="Arial"/>
        </w:rPr>
        <w:t xml:space="preserve"> estatutárias e tendo em vista o que deliberou a plenári</w:t>
      </w:r>
      <w:r w:rsidR="007B360B" w:rsidRPr="00786D1A">
        <w:rPr>
          <w:rFonts w:ascii="Arial" w:hAnsi="Arial" w:cs="Arial"/>
        </w:rPr>
        <w:t>a</w:t>
      </w:r>
      <w:r w:rsidRPr="00786D1A">
        <w:rPr>
          <w:rFonts w:ascii="Arial" w:hAnsi="Arial" w:cs="Arial"/>
        </w:rPr>
        <w:t xml:space="preserve"> </w:t>
      </w:r>
      <w:r w:rsidRPr="00562343">
        <w:rPr>
          <w:rFonts w:ascii="Arial" w:hAnsi="Arial" w:cs="Arial"/>
        </w:rPr>
        <w:t xml:space="preserve">na </w:t>
      </w:r>
      <w:r w:rsidR="008F1838" w:rsidRPr="00562343">
        <w:rPr>
          <w:rFonts w:ascii="Arial" w:hAnsi="Arial" w:cs="Arial"/>
        </w:rPr>
        <w:t>96ª</w:t>
      </w:r>
      <w:r w:rsidRPr="00786D1A">
        <w:rPr>
          <w:rFonts w:ascii="Arial" w:hAnsi="Arial" w:cs="Arial"/>
        </w:rPr>
        <w:t xml:space="preserve"> sessão realizada no dia 06 de setembro de 2013</w:t>
      </w:r>
      <w:r w:rsidRPr="00786D1A">
        <w:rPr>
          <w:rFonts w:ascii="Arial" w:hAnsi="Arial" w:cs="Arial"/>
          <w:color w:val="000000"/>
        </w:rPr>
        <w:t>;</w:t>
      </w:r>
    </w:p>
    <w:p w:rsidR="0050139C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ab/>
      </w:r>
    </w:p>
    <w:p w:rsidR="0050139C" w:rsidRPr="00786D1A" w:rsidRDefault="0050139C" w:rsidP="0050139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b/>
        </w:rPr>
      </w:pPr>
      <w:r w:rsidRPr="00786D1A">
        <w:rPr>
          <w:rFonts w:ascii="Arial" w:hAnsi="Arial" w:cs="Arial"/>
          <w:b/>
        </w:rPr>
        <w:t>CONSIDERANDO:</w:t>
      </w:r>
    </w:p>
    <w:p w:rsidR="0050139C" w:rsidRPr="00786D1A" w:rsidRDefault="0050139C" w:rsidP="0050139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</w:p>
    <w:p w:rsidR="00FD3DA5" w:rsidRPr="00786D1A" w:rsidRDefault="0050139C" w:rsidP="0050139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iCs/>
        </w:rPr>
      </w:pPr>
      <w:r w:rsidRPr="00786D1A">
        <w:rPr>
          <w:rFonts w:ascii="Arial" w:hAnsi="Arial" w:cs="Arial"/>
        </w:rPr>
        <w:t xml:space="preserve">A </w:t>
      </w:r>
      <w:r w:rsidR="00320B13" w:rsidRPr="00786D1A">
        <w:rPr>
          <w:rFonts w:ascii="Arial" w:hAnsi="Arial" w:cs="Arial"/>
        </w:rPr>
        <w:t>Lei nº 12.772, de 28 de Dezembro de 2012</w:t>
      </w:r>
      <w:r w:rsidRPr="00786D1A">
        <w:rPr>
          <w:rFonts w:ascii="Arial" w:hAnsi="Arial" w:cs="Arial"/>
        </w:rPr>
        <w:t>, a Medida Provisória nº 614, de 14 de maio de 2013 e a Portaria nº 554, de 20 de junho de 2013;</w:t>
      </w:r>
      <w:r w:rsidR="00320B13" w:rsidRPr="00786D1A">
        <w:rPr>
          <w:rFonts w:ascii="Arial" w:hAnsi="Arial" w:cs="Arial"/>
          <w:i/>
          <w:iCs/>
        </w:rPr>
        <w:t xml:space="preserve"> 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:rsidR="00320B13" w:rsidRPr="00786D1A" w:rsidRDefault="00320B13" w:rsidP="007613EC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RESOLVE:</w:t>
      </w:r>
    </w:p>
    <w:p w:rsidR="0050139C" w:rsidRPr="00786D1A" w:rsidRDefault="0050139C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1º A Comissão Permanente do Pessoal Docente (CPPD) apreciará os processos de ascensão funcional por titulação, bem como avaliará o desempenho acadêmico dos docentes que requererem progressão </w:t>
      </w:r>
      <w:r w:rsidR="00A56BB0">
        <w:rPr>
          <w:rFonts w:ascii="Arial" w:hAnsi="Arial" w:cs="Arial"/>
        </w:rPr>
        <w:t xml:space="preserve">e promoção </w:t>
      </w:r>
      <w:r w:rsidRPr="00786D1A">
        <w:rPr>
          <w:rFonts w:ascii="Arial" w:hAnsi="Arial" w:cs="Arial"/>
        </w:rPr>
        <w:t>na carreira do magistério, desde que devidamente instruídos em conformidade com os critérios estabelecidos nesta Resolução.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2º </w:t>
      </w:r>
      <w:r w:rsidR="00FD3DA5" w:rsidRPr="00786D1A">
        <w:rPr>
          <w:rFonts w:ascii="Arial" w:hAnsi="Arial" w:cs="Arial"/>
        </w:rPr>
        <w:t>O</w:t>
      </w:r>
      <w:r w:rsidRPr="00786D1A">
        <w:rPr>
          <w:rFonts w:ascii="Arial" w:hAnsi="Arial" w:cs="Arial"/>
        </w:rPr>
        <w:t xml:space="preserve"> ingresso na Carreira de Magistério Superior ocorrerá sempre no primeiro nível da Classe de Professor Auxiliar, mediante aprovação em concurso público de provas e títulos.</w:t>
      </w:r>
    </w:p>
    <w:p w:rsidR="00320B13" w:rsidRPr="00786D1A" w:rsidRDefault="00320B13" w:rsidP="00DF4A25">
      <w:pPr>
        <w:spacing w:before="100" w:beforeAutospacing="1" w:line="360" w:lineRule="auto"/>
        <w:jc w:val="both"/>
        <w:rPr>
          <w:rFonts w:ascii="Arial" w:hAnsi="Arial" w:cs="Arial"/>
        </w:rPr>
      </w:pPr>
      <w:proofErr w:type="spellStart"/>
      <w:r w:rsidRPr="00786D1A">
        <w:rPr>
          <w:rFonts w:ascii="Arial" w:hAnsi="Arial" w:cs="Arial"/>
        </w:rPr>
        <w:lastRenderedPageBreak/>
        <w:t>Art</w:t>
      </w:r>
      <w:proofErr w:type="spellEnd"/>
      <w:r w:rsidRPr="00786D1A">
        <w:rPr>
          <w:rFonts w:ascii="Arial" w:hAnsi="Arial" w:cs="Arial"/>
        </w:rPr>
        <w:t xml:space="preserve"> 3º </w:t>
      </w:r>
      <w:r w:rsidR="00886522" w:rsidRPr="00786D1A">
        <w:rPr>
          <w:rFonts w:ascii="Arial" w:hAnsi="Arial" w:cs="Arial"/>
        </w:rPr>
        <w:t>A CPPD utilizará a Tabela de Correlação do Plano de Carreiras e Cargos de Magistério Federal d</w:t>
      </w:r>
      <w:r w:rsidRPr="00786D1A">
        <w:rPr>
          <w:rFonts w:ascii="Arial" w:hAnsi="Arial" w:cs="Arial"/>
        </w:rPr>
        <w:t>e acordo com a Medida Provisória 614 de 14 de Maio de 2013, que altera a Lei n</w:t>
      </w:r>
      <w:r w:rsidRPr="00786D1A">
        <w:rPr>
          <w:rFonts w:ascii="Arial" w:hAnsi="Arial" w:cs="Arial"/>
          <w:vertAlign w:val="superscript"/>
        </w:rPr>
        <w:t>o</w:t>
      </w:r>
      <w:r w:rsidRPr="00786D1A">
        <w:rPr>
          <w:rFonts w:ascii="Arial" w:hAnsi="Arial" w:cs="Arial"/>
        </w:rPr>
        <w:t xml:space="preserve"> 12.772, de 28 de dezembro de 2012, que dispõe sobre a estruturação do Plano de Carreiras e Cargos de Magistério Federal</w:t>
      </w:r>
      <w:r w:rsidR="00886522" w:rsidRPr="00786D1A"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e dá outras providências;</w:t>
      </w:r>
    </w:p>
    <w:tbl>
      <w:tblPr>
        <w:tblW w:w="375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219"/>
        <w:gridCol w:w="1074"/>
        <w:gridCol w:w="728"/>
        <w:gridCol w:w="728"/>
        <w:gridCol w:w="967"/>
        <w:gridCol w:w="1020"/>
        <w:gridCol w:w="1174"/>
      </w:tblGrid>
      <w:tr w:rsidR="00320B13" w:rsidRPr="00786D1A">
        <w:trPr>
          <w:trHeight w:val="210"/>
          <w:jc w:val="center"/>
        </w:trPr>
        <w:tc>
          <w:tcPr>
            <w:tcW w:w="30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SITUAÇÃO ATUAL</w:t>
            </w:r>
          </w:p>
        </w:tc>
        <w:tc>
          <w:tcPr>
            <w:tcW w:w="3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SITUAÇÃO NOVA</w:t>
            </w:r>
          </w:p>
        </w:tc>
      </w:tr>
      <w:tr w:rsidR="00320B13" w:rsidRPr="00786D1A">
        <w:trPr>
          <w:trHeight w:val="210"/>
          <w:jc w:val="center"/>
        </w:trPr>
        <w:tc>
          <w:tcPr>
            <w:tcW w:w="1219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CARREIRA</w:t>
            </w:r>
          </w:p>
        </w:tc>
        <w:tc>
          <w:tcPr>
            <w:tcW w:w="10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CLASSE</w:t>
            </w:r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NÍVEL</w:t>
            </w:r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NÍVEL</w:t>
            </w:r>
          </w:p>
        </w:tc>
        <w:tc>
          <w:tcPr>
            <w:tcW w:w="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CLASSE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bottom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DENOM.</w:t>
            </w:r>
          </w:p>
        </w:tc>
        <w:tc>
          <w:tcPr>
            <w:tcW w:w="117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CARREIRA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67" w:type="dxa"/>
            <w:tcBorders>
              <w:top w:val="nil"/>
              <w:left w:val="single" w:sz="8" w:space="0" w:color="000000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67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Associado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Associado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967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67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Carreira de Magistério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67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Superior do PUCRCE,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67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Adjunto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Carreira de Magistério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de</w:t>
            </w:r>
            <w:proofErr w:type="gramEnd"/>
            <w:r w:rsidRPr="00786D1A">
              <w:rPr>
                <w:rFonts w:ascii="Arial" w:hAnsi="Arial" w:cs="Arial"/>
                <w:sz w:val="20"/>
                <w:szCs w:val="20"/>
              </w:rPr>
              <w:t xml:space="preserve"> que trata a Lei n</w:t>
            </w:r>
            <w:r w:rsidRPr="00786D1A">
              <w:rPr>
                <w:rFonts w:ascii="Arial" w:hAnsi="Arial" w:cs="Arial"/>
                <w:sz w:val="20"/>
                <w:szCs w:val="20"/>
                <w:u w:val="single"/>
                <w:vertAlign w:val="superscript"/>
              </w:rPr>
              <w:t>o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Adjunto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967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Superior do Plano de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 xml:space="preserve">7.596, de 10 de abril </w:t>
            </w: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de</w:t>
            </w:r>
            <w:proofErr w:type="gramEnd"/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67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Carreiras e Cargos de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1987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28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67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Magistério Federal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67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Assistente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Assistente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7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67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7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67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Auxiliar</w:t>
            </w:r>
          </w:p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Auxiliar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7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198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67" w:type="dxa"/>
            <w:vMerge/>
            <w:tcBorders>
              <w:left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0B13" w:rsidRPr="00786D1A">
        <w:trPr>
          <w:trHeight w:val="442"/>
          <w:jc w:val="center"/>
        </w:trPr>
        <w:tc>
          <w:tcPr>
            <w:tcW w:w="1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7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0B13" w:rsidRPr="00786D1A" w:rsidRDefault="00320B13" w:rsidP="00DF4A25">
            <w:pPr>
              <w:spacing w:before="100" w:beforeAutospacing="1"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20B13" w:rsidRPr="00786D1A" w:rsidRDefault="00320B13" w:rsidP="00DF4A25">
      <w:pPr>
        <w:spacing w:before="100" w:beforeAutospacing="1" w:line="360" w:lineRule="auto"/>
        <w:jc w:val="both"/>
        <w:rPr>
          <w:rFonts w:ascii="Arial" w:hAnsi="Arial" w:cs="Arial"/>
          <w:color w:val="000000"/>
          <w:sz w:val="27"/>
          <w:szCs w:val="27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lastRenderedPageBreak/>
        <w:t>CAPÍTULO I</w:t>
      </w:r>
    </w:p>
    <w:p w:rsidR="00320B13" w:rsidRPr="00786D1A" w:rsidRDefault="00320B13" w:rsidP="00DF4A25">
      <w:pPr>
        <w:pStyle w:val="Ttulo2"/>
        <w:spacing w:line="360" w:lineRule="auto"/>
        <w:jc w:val="center"/>
        <w:rPr>
          <w:rFonts w:ascii="Arial" w:hAnsi="Arial" w:cs="Arial"/>
          <w:i w:val="0"/>
          <w:iCs w:val="0"/>
          <w:sz w:val="24"/>
          <w:szCs w:val="24"/>
        </w:rPr>
      </w:pPr>
      <w:r w:rsidRPr="00786D1A">
        <w:rPr>
          <w:rFonts w:ascii="Arial" w:hAnsi="Arial" w:cs="Arial"/>
          <w:i w:val="0"/>
          <w:iCs w:val="0"/>
          <w:sz w:val="24"/>
          <w:szCs w:val="24"/>
        </w:rPr>
        <w:t>DAS ATIVIDADES DO PESSOAL DOCENTE</w:t>
      </w:r>
    </w:p>
    <w:p w:rsidR="00320B13" w:rsidRPr="00786D1A" w:rsidRDefault="00320B13" w:rsidP="00DF4A25">
      <w:pPr>
        <w:pStyle w:val="NormalWeb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Art. 4º</w:t>
      </w:r>
      <w:r w:rsidRPr="00786D1A">
        <w:rPr>
          <w:rFonts w:ascii="Arial" w:hAnsi="Arial" w:cs="Arial"/>
          <w:color w:val="000000"/>
        </w:rPr>
        <w:t xml:space="preserve"> São consideradas atividades acadêmicas próprias do pessoal docente do ensino superior; </w:t>
      </w:r>
    </w:p>
    <w:p w:rsidR="00320B13" w:rsidRPr="00786D1A" w:rsidRDefault="00320B13" w:rsidP="00DF4A25">
      <w:pPr>
        <w:pStyle w:val="NormalWeb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  <w:color w:val="000000"/>
        </w:rPr>
        <w:t xml:space="preserve">I - as pertinentes </w:t>
      </w:r>
      <w:r w:rsidR="006628A3" w:rsidRPr="00786D1A">
        <w:rPr>
          <w:rFonts w:ascii="Arial" w:hAnsi="Arial" w:cs="Arial"/>
          <w:color w:val="000000"/>
        </w:rPr>
        <w:t xml:space="preserve">ao ensino, </w:t>
      </w:r>
      <w:r w:rsidRPr="00786D1A">
        <w:rPr>
          <w:rFonts w:ascii="Arial" w:hAnsi="Arial" w:cs="Arial"/>
          <w:color w:val="000000"/>
        </w:rPr>
        <w:t xml:space="preserve">pesquisa e extensão que, indissociáveis, visem à aprendizagem, à produção do conhecimento, à ampliação e transmissão do saber e da cultura; </w:t>
      </w:r>
    </w:p>
    <w:p w:rsidR="00320B13" w:rsidRPr="00786D1A" w:rsidRDefault="00320B13" w:rsidP="00DF4A25">
      <w:pPr>
        <w:pStyle w:val="NormalWeb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  <w:color w:val="000000"/>
        </w:rPr>
        <w:t xml:space="preserve">II - as inerentes ao exercício de direção, assessoramento, chefia, coordenação e assistência na própria instituição, além de outras previstas na legislação vigente. 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CAPÍTULO II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DA ACELERAÇÃO DA PROMOÇÃO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Seção I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Por Titulação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Art. 5º De acordo com a Medida Provisória 614 de 14 de Maio de 2013, os docentes aprovados no estágio probatório do respectivo cargo que atenderem os seguintes requisitos de titulação farão jus a processo de aceleração da promoção: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807E73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07E73">
        <w:rPr>
          <w:rFonts w:ascii="Arial" w:hAnsi="Arial" w:cs="Arial"/>
        </w:rPr>
        <w:t xml:space="preserve">I - para o nível </w:t>
      </w:r>
      <w:r w:rsidR="00F21129" w:rsidRPr="00807E73">
        <w:rPr>
          <w:rFonts w:ascii="Arial" w:hAnsi="Arial" w:cs="Arial"/>
        </w:rPr>
        <w:t>inicial</w:t>
      </w:r>
      <w:r w:rsidRPr="00807E73">
        <w:rPr>
          <w:rFonts w:ascii="Arial" w:hAnsi="Arial" w:cs="Arial"/>
        </w:rPr>
        <w:t xml:space="preserve"> da Classe B, com a denominação de Professor Assistente, pela apresentação de titulação de Mestre;</w:t>
      </w:r>
      <w:r w:rsidR="00F21129" w:rsidRPr="00807E73">
        <w:rPr>
          <w:rFonts w:ascii="Arial" w:hAnsi="Arial" w:cs="Arial"/>
        </w:rPr>
        <w:t xml:space="preserve"> </w:t>
      </w:r>
      <w:proofErr w:type="gramStart"/>
      <w:r w:rsidR="00F21129" w:rsidRPr="00807E73">
        <w:rPr>
          <w:rFonts w:ascii="Arial" w:hAnsi="Arial" w:cs="Arial"/>
        </w:rPr>
        <w:t>e</w:t>
      </w:r>
      <w:proofErr w:type="gramEnd"/>
      <w:r w:rsidR="00807E73" w:rsidRPr="00807E73">
        <w:rPr>
          <w:rFonts w:ascii="Arial" w:hAnsi="Arial" w:cs="Arial"/>
        </w:rPr>
        <w:t xml:space="preserve"> </w:t>
      </w:r>
    </w:p>
    <w:p w:rsidR="00320B13" w:rsidRPr="00807E73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07E73">
        <w:rPr>
          <w:rFonts w:ascii="Arial" w:hAnsi="Arial" w:cs="Arial"/>
        </w:rPr>
        <w:t xml:space="preserve">II - para o nível </w:t>
      </w:r>
      <w:r w:rsidR="00F21129" w:rsidRPr="00807E73">
        <w:rPr>
          <w:rFonts w:ascii="Arial" w:hAnsi="Arial" w:cs="Arial"/>
        </w:rPr>
        <w:t>inicial</w:t>
      </w:r>
      <w:r w:rsidRPr="00807E73">
        <w:rPr>
          <w:rFonts w:ascii="Arial" w:hAnsi="Arial" w:cs="Arial"/>
        </w:rPr>
        <w:t xml:space="preserve"> da Classe C, com a denominação de Professor Adjunto, pela apresentação de titulação de </w:t>
      </w:r>
      <w:r w:rsidR="0079057D" w:rsidRPr="00807E73">
        <w:rPr>
          <w:rFonts w:ascii="Arial" w:hAnsi="Arial" w:cs="Arial"/>
        </w:rPr>
        <w:t>D</w:t>
      </w:r>
      <w:r w:rsidRPr="00807E73">
        <w:rPr>
          <w:rFonts w:ascii="Arial" w:hAnsi="Arial" w:cs="Arial"/>
        </w:rPr>
        <w:t>outor.</w:t>
      </w:r>
    </w:p>
    <w:p w:rsidR="00AE6A39" w:rsidRDefault="00AE6A39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§ 1º Os cursos de mestrado e doutorado, para os fins previstos neste artigo, serão considerados somente se credenciados pelo Conselho Nacional de Educação e, quando realizados no exterior, revalidados por instituição nacional competente.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§ 2º Os títulos obtidos no exterior estarão sujeitos ao julgamento e apreciação da Pró-Reitoria de Pesquisa e Pós-Graduação (PRPPG), nos termos das resoluções atinentes, sendo efetivos para a progressão apenas aqueles considerados válidos.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B0399" w:rsidRPr="00807E73" w:rsidRDefault="003B0399" w:rsidP="00AE6A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07E73">
        <w:rPr>
          <w:rFonts w:ascii="Arial" w:hAnsi="Arial" w:cs="Arial"/>
          <w:color w:val="FF0000"/>
        </w:rPr>
        <w:t xml:space="preserve"> </w:t>
      </w:r>
      <w:r w:rsidRPr="00807E73">
        <w:rPr>
          <w:rFonts w:ascii="Arial" w:hAnsi="Arial" w:cs="Arial"/>
        </w:rPr>
        <w:t xml:space="preserve">3º Aos servidores ocupantes de cargos da Carreira do Magistério Superior </w:t>
      </w:r>
      <w:r w:rsidR="00CB600A" w:rsidRPr="00807E73">
        <w:rPr>
          <w:rFonts w:ascii="Arial" w:hAnsi="Arial" w:cs="Arial"/>
        </w:rPr>
        <w:t xml:space="preserve">em 1º de março de 2013 ou na data de publicação desta Lei, se posterior, é permitida a aceleração da promoção de que trata este artigo ainda que se </w:t>
      </w:r>
      <w:proofErr w:type="gramStart"/>
      <w:r w:rsidR="00CB600A" w:rsidRPr="00807E73">
        <w:rPr>
          <w:rFonts w:ascii="Arial" w:hAnsi="Arial" w:cs="Arial"/>
        </w:rPr>
        <w:t>encontrem</w:t>
      </w:r>
      <w:proofErr w:type="gramEnd"/>
      <w:r w:rsidR="00CB600A" w:rsidRPr="00807E73">
        <w:rPr>
          <w:rFonts w:ascii="Arial" w:hAnsi="Arial" w:cs="Arial"/>
        </w:rPr>
        <w:t xml:space="preserve"> em estágio probatório no cargo.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CAPÍTULO II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dstrike/>
        </w:rPr>
      </w:pPr>
      <w:r w:rsidRPr="00786D1A">
        <w:rPr>
          <w:rFonts w:ascii="Arial" w:hAnsi="Arial" w:cs="Arial"/>
          <w:b/>
          <w:bCs/>
        </w:rPr>
        <w:t>DA PROGRESSÃO FUNCIONAL</w:t>
      </w:r>
      <w:r w:rsidR="0050373B" w:rsidRPr="00786D1A">
        <w:rPr>
          <w:rFonts w:ascii="Arial" w:hAnsi="Arial" w:cs="Arial"/>
          <w:b/>
          <w:bCs/>
        </w:rPr>
        <w:t xml:space="preserve"> E PROMOÇÃO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A</w:t>
      </w:r>
      <w:r w:rsidR="00886522" w:rsidRPr="00786D1A">
        <w:rPr>
          <w:rFonts w:ascii="Arial" w:hAnsi="Arial" w:cs="Arial"/>
        </w:rPr>
        <w:t>rt</w:t>
      </w:r>
      <w:r w:rsidRPr="00786D1A">
        <w:rPr>
          <w:rFonts w:ascii="Arial" w:hAnsi="Arial" w:cs="Arial"/>
        </w:rPr>
        <w:t>. 6º A progressão Funcional na Carreira de Magistério Superior de um para outro nível, dentro da mesma classe, far-se-á exclusivamente mediante avaliação de desempenho, respeitado o interstício legalmente previsto.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BB7B96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§ 1º - A</w:t>
      </w:r>
      <w:r w:rsidR="00320B13" w:rsidRPr="00786D1A">
        <w:rPr>
          <w:rFonts w:ascii="Arial" w:hAnsi="Arial" w:cs="Arial"/>
        </w:rPr>
        <w:t xml:space="preserve"> avaliação para a progressão funcional na Classe A, com as denominações de Professor Adjunto A, Professor Assistente A, e Professor Auxiliar, Classe B, com a denominação de Professor Assistente, Classe C, com a denominação de Professor Adjunto e, Classe D, com a denominação de Professor Associado, levará em consideração, entre outros, os seguintes elementos: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I - desempenho didático, avaliado com a participação do corpo discente;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II - orientação de estudantes de Mestrado e Doutorado, de monitores, estagiários ou bolsistas institucionais, bem como de alunos em seus trabalhos de conclusão de curso;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III - participação em bancas examinadoras de monografia, de dissertações, de teses e de concurso público; 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IV - cursos ou estágios de aperfeiçoamento, especialização e atualização, bem como obtenção de créditos e títulos de pós-graduação stricto sensu, exceto quando contabilizados para fins de promoção acelerada;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lastRenderedPageBreak/>
        <w:t>V - produção científica, de inovação, técnica ou artística;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VI - atividade de extensão à comunidade, de cursos e de serviços;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VII - exercício de funções de direção, coordenação, assessoramento, chefia e assistência na própria IFE ou em órgãos dos Ministérios da Educação, da Cultura e de Ciência, Tecnologia e Inovação, ou outro relacionado à área de atuação do docente; 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VIII - representação, compreendendo a participação em órgãos colegiados na IFE ou em órgão dos Ministérios da Educação, da Cultura e da Ciência, Tecnologia e Inovação, ou outro relacionado à área de atuação do docente, na condição de indicados ou eleitos; </w:t>
      </w:r>
      <w:proofErr w:type="gramStart"/>
      <w:r w:rsidRPr="00786D1A">
        <w:rPr>
          <w:rFonts w:ascii="Arial" w:hAnsi="Arial" w:cs="Arial"/>
        </w:rPr>
        <w:t>e</w:t>
      </w:r>
      <w:proofErr w:type="gramEnd"/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IX - demais atividades de gestão no âmbito da IFE, podendo ser considerada a representação sindical, desde que o servidor não esteja licenciado nos termos do art. 92 da Lei </w:t>
      </w:r>
      <w:proofErr w:type="gramStart"/>
      <w:r w:rsidRPr="00786D1A">
        <w:rPr>
          <w:rFonts w:ascii="Arial" w:hAnsi="Arial" w:cs="Arial"/>
        </w:rPr>
        <w:t>no 8112</w:t>
      </w:r>
      <w:proofErr w:type="gramEnd"/>
      <w:r w:rsidRPr="00786D1A">
        <w:rPr>
          <w:rFonts w:ascii="Arial" w:hAnsi="Arial" w:cs="Arial"/>
        </w:rPr>
        <w:t>, de 1990.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</w:rPr>
      </w:pPr>
    </w:p>
    <w:p w:rsidR="00320B13" w:rsidRPr="00786D1A" w:rsidRDefault="00320B13" w:rsidP="00891E28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786D1A">
        <w:rPr>
          <w:rFonts w:ascii="Arial" w:hAnsi="Arial" w:cs="Arial"/>
          <w:color w:val="auto"/>
        </w:rPr>
        <w:t xml:space="preserve">§ 2º Para a avaliação do desempenho didático, avaliado com a participação do corpo discente, </w:t>
      </w:r>
      <w:r w:rsidR="004C3DF6" w:rsidRPr="00786D1A">
        <w:rPr>
          <w:rFonts w:ascii="Arial" w:hAnsi="Arial" w:cs="Arial"/>
          <w:color w:val="auto"/>
        </w:rPr>
        <w:t xml:space="preserve">serão utilizados critérios específicos aprovados pelo </w:t>
      </w:r>
      <w:r w:rsidR="00736582" w:rsidRPr="00786D1A">
        <w:rPr>
          <w:rFonts w:ascii="Arial" w:hAnsi="Arial" w:cs="Arial"/>
          <w:color w:val="auto"/>
        </w:rPr>
        <w:t xml:space="preserve">Conselho de Ensino, Pesquisa e Extensão - </w:t>
      </w:r>
      <w:r w:rsidR="004C3DF6" w:rsidRPr="00786D1A">
        <w:rPr>
          <w:rFonts w:ascii="Arial" w:hAnsi="Arial" w:cs="Arial"/>
          <w:color w:val="auto"/>
        </w:rPr>
        <w:t>C</w:t>
      </w:r>
      <w:r w:rsidR="00886522" w:rsidRPr="00786D1A">
        <w:rPr>
          <w:rFonts w:ascii="Arial" w:hAnsi="Arial" w:cs="Arial"/>
          <w:color w:val="auto"/>
        </w:rPr>
        <w:t>ONSEPE</w:t>
      </w:r>
      <w:r w:rsidR="004C3DF6" w:rsidRPr="00786D1A">
        <w:rPr>
          <w:rFonts w:ascii="Arial" w:hAnsi="Arial" w:cs="Arial"/>
          <w:color w:val="auto"/>
        </w:rPr>
        <w:t>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</w:rPr>
      </w:pPr>
    </w:p>
    <w:p w:rsidR="00320B13" w:rsidRPr="00786D1A" w:rsidRDefault="00320B13" w:rsidP="00891E2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31268">
        <w:rPr>
          <w:rFonts w:ascii="Arial" w:hAnsi="Arial" w:cs="Arial"/>
        </w:rPr>
        <w:t xml:space="preserve">§ 3º As atividades de ensino constante no </w:t>
      </w:r>
      <w:r w:rsidRPr="00807E73">
        <w:rPr>
          <w:rFonts w:ascii="Arial" w:hAnsi="Arial" w:cs="Arial"/>
        </w:rPr>
        <w:t xml:space="preserve">CAMPO I (ANEXO </w:t>
      </w:r>
      <w:r w:rsidR="00B31059" w:rsidRPr="00807E73">
        <w:rPr>
          <w:rFonts w:ascii="Arial" w:hAnsi="Arial" w:cs="Arial"/>
        </w:rPr>
        <w:t>II</w:t>
      </w:r>
      <w:r w:rsidRPr="00807E73">
        <w:rPr>
          <w:rFonts w:ascii="Arial" w:hAnsi="Arial" w:cs="Arial"/>
        </w:rPr>
        <w:t>I)</w:t>
      </w:r>
      <w:r w:rsidRPr="00131268">
        <w:rPr>
          <w:rFonts w:ascii="Arial" w:hAnsi="Arial" w:cs="Arial"/>
        </w:rPr>
        <w:t xml:space="preserve"> deverão, obrigatoriamente, corresponder à no mínimo uma carga horária média semanal de </w:t>
      </w:r>
      <w:proofErr w:type="gramStart"/>
      <w:r w:rsidRPr="00131268">
        <w:rPr>
          <w:rFonts w:ascii="Arial" w:hAnsi="Arial" w:cs="Arial"/>
        </w:rPr>
        <w:t>8</w:t>
      </w:r>
      <w:proofErr w:type="gramEnd"/>
      <w:r w:rsidRPr="00131268">
        <w:rPr>
          <w:rFonts w:ascii="Arial" w:hAnsi="Arial" w:cs="Arial"/>
        </w:rPr>
        <w:t xml:space="preserve"> (oito) horas de docência no interstício, de acordo com o disposto no art. 10 da Portaria nº 475/MEC/87 e art. 44 e 57, da Lei nº 9.394/96.</w:t>
      </w:r>
    </w:p>
    <w:p w:rsidR="00320B13" w:rsidRPr="00786D1A" w:rsidRDefault="00320B13" w:rsidP="00891E2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</w:rPr>
      </w:pPr>
    </w:p>
    <w:p w:rsidR="00886522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§ 4º O disposto de que trata o § 3º deste artigo não se aplica aos docentes ocupantes de cargo de direção, assessorias superiores, coordenação de cursos e chefias que, nesta condição, estejam dispensados ou com redução das atividades constantes no </w:t>
      </w:r>
      <w:r w:rsidR="00B31059" w:rsidRPr="00807E73">
        <w:rPr>
          <w:rFonts w:ascii="Arial" w:hAnsi="Arial" w:cs="Arial"/>
        </w:rPr>
        <w:t>CAMPO I (ANEXO III)</w:t>
      </w:r>
      <w:r w:rsidRPr="00807E73">
        <w:rPr>
          <w:rFonts w:ascii="Arial" w:hAnsi="Arial" w:cs="Arial"/>
        </w:rPr>
        <w:t>.</w:t>
      </w:r>
    </w:p>
    <w:p w:rsidR="00886522" w:rsidRPr="00786D1A" w:rsidRDefault="00886522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FD3DA5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07E73">
        <w:rPr>
          <w:rFonts w:ascii="Arial" w:hAnsi="Arial" w:cs="Arial"/>
        </w:rPr>
        <w:t xml:space="preserve">Art. </w:t>
      </w:r>
      <w:r w:rsidR="00886522" w:rsidRPr="00807E73">
        <w:rPr>
          <w:rFonts w:ascii="Arial" w:hAnsi="Arial" w:cs="Arial"/>
        </w:rPr>
        <w:t>7º</w:t>
      </w:r>
      <w:r w:rsidR="00886522" w:rsidRPr="00786D1A">
        <w:rPr>
          <w:rFonts w:ascii="Arial" w:hAnsi="Arial" w:cs="Arial"/>
        </w:rPr>
        <w:t xml:space="preserve"> </w:t>
      </w:r>
      <w:r w:rsidR="00320B13" w:rsidRPr="00786D1A">
        <w:rPr>
          <w:rFonts w:ascii="Arial" w:hAnsi="Arial" w:cs="Arial"/>
        </w:rPr>
        <w:t>A promoção ocorrerá observados o interstício mínimo de 24 (vinte e quatro) meses no último nível de cada classe antecedente àquela para a qual se dará a promoção e, ainda, as seguintes condições: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807E73" w:rsidRDefault="00886522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07E73">
        <w:rPr>
          <w:rFonts w:ascii="Arial" w:hAnsi="Arial" w:cs="Arial"/>
        </w:rPr>
        <w:lastRenderedPageBreak/>
        <w:t xml:space="preserve">§ </w:t>
      </w:r>
      <w:r w:rsidR="00EF4C68" w:rsidRPr="00807E73">
        <w:rPr>
          <w:rFonts w:ascii="Arial" w:hAnsi="Arial" w:cs="Arial"/>
        </w:rPr>
        <w:t>1</w:t>
      </w:r>
      <w:r w:rsidRPr="00807E73">
        <w:rPr>
          <w:rFonts w:ascii="Arial" w:hAnsi="Arial" w:cs="Arial"/>
        </w:rPr>
        <w:t xml:space="preserve">º </w:t>
      </w:r>
      <w:r w:rsidR="00320B13" w:rsidRPr="00807E73">
        <w:rPr>
          <w:rFonts w:ascii="Arial" w:hAnsi="Arial" w:cs="Arial"/>
        </w:rPr>
        <w:t>para a Classe B, com denominação de Professor Assistente: ser aprovado em processo de avaliação de desempenho pela CPPD;</w:t>
      </w:r>
    </w:p>
    <w:p w:rsidR="00320B13" w:rsidRPr="00807E73" w:rsidRDefault="00EF4C68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07E73">
        <w:rPr>
          <w:rFonts w:ascii="Arial" w:hAnsi="Arial" w:cs="Arial"/>
        </w:rPr>
        <w:t>§ 2</w:t>
      </w:r>
      <w:r w:rsidR="00886522" w:rsidRPr="00807E73">
        <w:rPr>
          <w:rFonts w:ascii="Arial" w:hAnsi="Arial" w:cs="Arial"/>
        </w:rPr>
        <w:t xml:space="preserve">º </w:t>
      </w:r>
      <w:r w:rsidR="00320B13" w:rsidRPr="00807E73">
        <w:rPr>
          <w:rFonts w:ascii="Arial" w:hAnsi="Arial" w:cs="Arial"/>
        </w:rPr>
        <w:t>para a Classe C, com denominação de Professor Adjunto: ser aprovado em processo de avaliação de desempenho pela CPPD;</w:t>
      </w:r>
    </w:p>
    <w:p w:rsidR="00320B13" w:rsidRPr="00807E73" w:rsidRDefault="00886522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07E73">
        <w:rPr>
          <w:rFonts w:ascii="Arial" w:hAnsi="Arial" w:cs="Arial"/>
        </w:rPr>
        <w:t xml:space="preserve">§ </w:t>
      </w:r>
      <w:r w:rsidR="00EF4C68" w:rsidRPr="00807E73">
        <w:rPr>
          <w:rFonts w:ascii="Arial" w:hAnsi="Arial" w:cs="Arial"/>
        </w:rPr>
        <w:t>3</w:t>
      </w:r>
      <w:r w:rsidRPr="00807E73">
        <w:rPr>
          <w:rFonts w:ascii="Arial" w:hAnsi="Arial" w:cs="Arial"/>
        </w:rPr>
        <w:t xml:space="preserve">º </w:t>
      </w:r>
      <w:r w:rsidR="00320B13" w:rsidRPr="00807E73">
        <w:rPr>
          <w:rFonts w:ascii="Arial" w:hAnsi="Arial" w:cs="Arial"/>
        </w:rPr>
        <w:t>para a Classe D, com denominação de Professor Associado:</w:t>
      </w:r>
    </w:p>
    <w:p w:rsidR="00320B13" w:rsidRPr="00786D1A" w:rsidRDefault="00320B13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a) possuir o título de doutor; </w:t>
      </w:r>
      <w:proofErr w:type="gramStart"/>
      <w:r w:rsidRPr="00786D1A">
        <w:rPr>
          <w:rFonts w:ascii="Arial" w:hAnsi="Arial" w:cs="Arial"/>
        </w:rPr>
        <w:t>e</w:t>
      </w:r>
      <w:proofErr w:type="gramEnd"/>
    </w:p>
    <w:p w:rsidR="00320B13" w:rsidRPr="00786D1A" w:rsidRDefault="00320B13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b) ser aprovado em processo de avaliação de desempenho norteado pela Portaria 554, de 20 de Junho de 2013; a qual leva em consideração o desempenho acadêmico nas seguintes atividades: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I</w:t>
      </w:r>
      <w:r w:rsidR="00320B13" w:rsidRPr="00786D1A">
        <w:rPr>
          <w:rFonts w:ascii="Arial" w:hAnsi="Arial" w:cs="Arial"/>
        </w:rPr>
        <w:t xml:space="preserve">- de ensino na educação superior, conforme art. 44 da Lei no 9.394, de 20 de dezembro de 1996, assim compreendidas aquelas formalmente incluídas nos planos de </w:t>
      </w:r>
      <w:r w:rsidR="00320B13" w:rsidRPr="00695F1C">
        <w:rPr>
          <w:rFonts w:ascii="Arial" w:hAnsi="Arial" w:cs="Arial"/>
          <w:u w:val="single"/>
        </w:rPr>
        <w:t xml:space="preserve">integralização curricular dos cursos de graduação e pós-graduação da </w:t>
      </w:r>
      <w:r w:rsidR="00CE64E2" w:rsidRPr="00695F1C">
        <w:rPr>
          <w:rFonts w:ascii="Arial" w:hAnsi="Arial" w:cs="Arial"/>
          <w:u w:val="single"/>
        </w:rPr>
        <w:t>UFVJM</w:t>
      </w:r>
      <w:r w:rsidR="00320B13" w:rsidRPr="00695F1C">
        <w:rPr>
          <w:rFonts w:ascii="Arial" w:hAnsi="Arial" w:cs="Arial"/>
          <w:u w:val="single"/>
        </w:rPr>
        <w:t>;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II</w:t>
      </w:r>
      <w:r w:rsidR="00320B13" w:rsidRPr="00786D1A">
        <w:rPr>
          <w:rFonts w:ascii="Arial" w:hAnsi="Arial" w:cs="Arial"/>
        </w:rPr>
        <w:t xml:space="preserve">- produção intelectual, abrangendo a produção científica, artística, técnica e cultural, representada por publicações ou formas de expressão usuais e pertinentes aos ambientes acadêmicos específicos, avaliadas de acordo com a sistemática da CAPES e CNPq para as diferentes áreas do conhecimento; 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III</w:t>
      </w:r>
      <w:r w:rsidR="00320B13" w:rsidRPr="00786D1A">
        <w:rPr>
          <w:rFonts w:ascii="Arial" w:hAnsi="Arial" w:cs="Arial"/>
        </w:rPr>
        <w:t xml:space="preserve">- de pesquisa, relacionada a projetos de pesquisa aprovados pelas instâncias competentes de cada instituição; 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IV- </w:t>
      </w:r>
      <w:r w:rsidR="00320B13" w:rsidRPr="00786D1A">
        <w:rPr>
          <w:rFonts w:ascii="Arial" w:hAnsi="Arial" w:cs="Arial"/>
        </w:rPr>
        <w:t xml:space="preserve">de extensão, relacionada a projetos de extensão aprovados pelas instâncias competentes de cada instituição; 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V- </w:t>
      </w:r>
      <w:r w:rsidR="00320B13" w:rsidRPr="00786D1A">
        <w:rPr>
          <w:rFonts w:ascii="Arial" w:hAnsi="Arial" w:cs="Arial"/>
        </w:rPr>
        <w:t>de gestão, compreendendo atividades de direção, coordenação, assessoramento, chefia e assistência na IFE, ou em órgão dos Ministérios da Educação, da Cultura e da Ciência, Tecnologia e Inovação, ou outro, relacionado à área de atuação do docente;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VI- </w:t>
      </w:r>
      <w:r w:rsidR="00320B13" w:rsidRPr="00786D1A">
        <w:rPr>
          <w:rFonts w:ascii="Arial" w:hAnsi="Arial" w:cs="Arial"/>
        </w:rPr>
        <w:t>representação, compreendendo a participação em órgãos colegiados, na IFE, ou em órgão dos Ministérios da Educação, da Cultura e da Ciência, Tecnologia e Inovação, ou outro, relacionado à área de atuação do docente, na condição de indicados ou eleitos;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VII</w:t>
      </w:r>
      <w:r w:rsidR="00320B13" w:rsidRPr="00786D1A">
        <w:rPr>
          <w:rFonts w:ascii="Arial" w:hAnsi="Arial" w:cs="Arial"/>
        </w:rPr>
        <w:t xml:space="preserve">- demais atividades de gestão no âmbito da IFE, podendo ser considerada a representação sindical, desde que o servidor não esteja licenciado nos termos do art. 92 da Lei </w:t>
      </w:r>
      <w:proofErr w:type="gramStart"/>
      <w:r w:rsidR="00320B13" w:rsidRPr="00786D1A">
        <w:rPr>
          <w:rFonts w:ascii="Arial" w:hAnsi="Arial" w:cs="Arial"/>
        </w:rPr>
        <w:t>no 8112</w:t>
      </w:r>
      <w:proofErr w:type="gramEnd"/>
      <w:r w:rsidR="00320B13" w:rsidRPr="00786D1A">
        <w:rPr>
          <w:rFonts w:ascii="Arial" w:hAnsi="Arial" w:cs="Arial"/>
        </w:rPr>
        <w:t>, de 1990.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VIII</w:t>
      </w:r>
      <w:r w:rsidR="00320B13" w:rsidRPr="00786D1A">
        <w:rPr>
          <w:rFonts w:ascii="Arial" w:hAnsi="Arial" w:cs="Arial"/>
        </w:rPr>
        <w:t xml:space="preserve">- outras atividades não incluídas no plano de integralização curricular de cursos e programas oferecidos pela instituição, tais como orientação e supervisão, </w:t>
      </w:r>
      <w:r w:rsidR="00320B13" w:rsidRPr="00786D1A">
        <w:rPr>
          <w:rFonts w:ascii="Arial" w:hAnsi="Arial" w:cs="Arial"/>
        </w:rPr>
        <w:lastRenderedPageBreak/>
        <w:t>participação em banca examinadora e outras desenvolvidas na instituição pelas quais o docente não receba remuneração adicional específica.</w:t>
      </w:r>
    </w:p>
    <w:p w:rsidR="00320B13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IX- </w:t>
      </w:r>
      <w:r w:rsidR="00320B13" w:rsidRPr="00786D1A">
        <w:rPr>
          <w:rFonts w:ascii="Arial" w:hAnsi="Arial" w:cs="Arial"/>
        </w:rPr>
        <w:t xml:space="preserve">Para progressão à classe D, denominada Professor Associado, da Carreira do Magistério Superior, o docente deverá </w:t>
      </w:r>
      <w:r w:rsidR="00320B13" w:rsidRPr="00695F1C">
        <w:rPr>
          <w:rFonts w:ascii="Arial" w:hAnsi="Arial" w:cs="Arial"/>
          <w:u w:val="single"/>
        </w:rPr>
        <w:t>obrigatoriamente</w:t>
      </w:r>
      <w:r w:rsidR="00320B13" w:rsidRPr="00786D1A">
        <w:rPr>
          <w:rFonts w:ascii="Arial" w:hAnsi="Arial" w:cs="Arial"/>
        </w:rPr>
        <w:t xml:space="preserve"> comprovar a realização das atividades constantes nos incisos I e II deste artigo, </w:t>
      </w:r>
      <w:r w:rsidR="00497B12">
        <w:rPr>
          <w:rFonts w:ascii="Arial" w:hAnsi="Arial" w:cs="Arial"/>
        </w:rPr>
        <w:t xml:space="preserve">obedecendo ao </w:t>
      </w:r>
      <w:r w:rsidR="00497B12" w:rsidRPr="00497B12">
        <w:rPr>
          <w:rFonts w:ascii="Arial" w:hAnsi="Arial" w:cs="Arial"/>
        </w:rPr>
        <w:t xml:space="preserve">estabelecido pelos incisos </w:t>
      </w:r>
      <w:r w:rsidR="00497B12" w:rsidRPr="00497B12">
        <w:rPr>
          <w:rFonts w:ascii="Arial" w:hAnsi="Arial" w:cs="Arial"/>
          <w:color w:val="222222"/>
          <w:shd w:val="clear" w:color="auto" w:fill="FFFFFF"/>
        </w:rPr>
        <w:t>I e II</w:t>
      </w:r>
      <w:r w:rsidR="00497B12">
        <w:rPr>
          <w:rFonts w:ascii="Arial" w:hAnsi="Arial" w:cs="Arial"/>
          <w:color w:val="222222"/>
          <w:shd w:val="clear" w:color="auto" w:fill="FFFFFF"/>
        </w:rPr>
        <w:t xml:space="preserve"> e parágrafo único</w:t>
      </w:r>
      <w:r w:rsidR="00497B12" w:rsidRPr="00497B12">
        <w:rPr>
          <w:rFonts w:ascii="Arial" w:hAnsi="Arial" w:cs="Arial"/>
          <w:color w:val="222222"/>
          <w:shd w:val="clear" w:color="auto" w:fill="FFFFFF"/>
        </w:rPr>
        <w:t xml:space="preserve"> do Artigo 9º da</w:t>
      </w:r>
      <w:r w:rsidR="00497B12" w:rsidRPr="00497B12">
        <w:rPr>
          <w:rFonts w:ascii="Arial" w:hAnsi="Arial" w:cs="Arial"/>
          <w:color w:val="222222"/>
        </w:rPr>
        <w:br/>
      </w:r>
      <w:r w:rsidR="00497B12" w:rsidRPr="00497B12">
        <w:rPr>
          <w:rFonts w:ascii="Arial" w:hAnsi="Arial" w:cs="Arial"/>
          <w:color w:val="222222"/>
          <w:shd w:val="clear" w:color="auto" w:fill="FFFFFF"/>
        </w:rPr>
        <w:t xml:space="preserve">Portaria </w:t>
      </w:r>
      <w:r w:rsidR="00497B12" w:rsidRPr="00786D1A">
        <w:rPr>
          <w:rFonts w:ascii="Arial" w:hAnsi="Arial" w:cs="Arial"/>
        </w:rPr>
        <w:t>nº</w:t>
      </w:r>
      <w:r w:rsidR="00497B12" w:rsidRPr="00497B12">
        <w:rPr>
          <w:rFonts w:ascii="Arial" w:hAnsi="Arial" w:cs="Arial"/>
          <w:color w:val="222222"/>
          <w:shd w:val="clear" w:color="auto" w:fill="FFFFFF"/>
        </w:rPr>
        <w:t xml:space="preserve"> 5</w:t>
      </w:r>
      <w:r w:rsidR="00497B12">
        <w:rPr>
          <w:rFonts w:ascii="Arial" w:hAnsi="Arial" w:cs="Arial"/>
          <w:color w:val="222222"/>
          <w:shd w:val="clear" w:color="auto" w:fill="FFFFFF"/>
        </w:rPr>
        <w:t>5</w:t>
      </w:r>
      <w:r w:rsidR="00497B12" w:rsidRPr="00497B12">
        <w:rPr>
          <w:rFonts w:ascii="Arial" w:hAnsi="Arial" w:cs="Arial"/>
          <w:color w:val="222222"/>
          <w:shd w:val="clear" w:color="auto" w:fill="FFFFFF"/>
        </w:rPr>
        <w:t xml:space="preserve">4, de 20 de junho de 2013, </w:t>
      </w:r>
      <w:r w:rsidR="00320B13" w:rsidRPr="00497B12">
        <w:rPr>
          <w:rFonts w:ascii="Arial" w:hAnsi="Arial" w:cs="Arial"/>
        </w:rPr>
        <w:t>exceto</w:t>
      </w:r>
      <w:r w:rsidR="00320B13" w:rsidRPr="00786D1A">
        <w:rPr>
          <w:rFonts w:ascii="Arial" w:hAnsi="Arial" w:cs="Arial"/>
        </w:rPr>
        <w:t xml:space="preserve"> no caso dos ocupantes de cargo de direção e assessoramento, que nessa condição estejam dispensados da atividade constante do inciso I.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X- </w:t>
      </w:r>
      <w:r w:rsidR="00320B13" w:rsidRPr="00786D1A">
        <w:rPr>
          <w:rFonts w:ascii="Arial" w:hAnsi="Arial" w:cs="Arial"/>
        </w:rPr>
        <w:t xml:space="preserve">A avaliação de desempenho acadêmico será realizada por Banca Examinadora especialmente </w:t>
      </w:r>
      <w:r w:rsidR="00CE64E2" w:rsidRPr="00786D1A">
        <w:rPr>
          <w:rFonts w:ascii="Arial" w:hAnsi="Arial" w:cs="Arial"/>
        </w:rPr>
        <w:t>instituída</w:t>
      </w:r>
      <w:r w:rsidR="00320B13" w:rsidRPr="00786D1A">
        <w:rPr>
          <w:rFonts w:ascii="Arial" w:hAnsi="Arial" w:cs="Arial"/>
        </w:rPr>
        <w:t xml:space="preserve"> para este fim</w:t>
      </w:r>
      <w:r w:rsidR="00770BEA" w:rsidRPr="00786D1A">
        <w:rPr>
          <w:rFonts w:ascii="Arial" w:hAnsi="Arial" w:cs="Arial"/>
        </w:rPr>
        <w:t xml:space="preserve"> pela Congregação da Unidade Acadêmica a qual pertence o requerente</w:t>
      </w:r>
      <w:r w:rsidR="00320B13" w:rsidRPr="00786D1A">
        <w:rPr>
          <w:rFonts w:ascii="Arial" w:hAnsi="Arial" w:cs="Arial"/>
        </w:rPr>
        <w:t xml:space="preserve">, </w:t>
      </w:r>
      <w:r w:rsidR="00770BEA" w:rsidRPr="00786D1A">
        <w:rPr>
          <w:rFonts w:ascii="Arial" w:hAnsi="Arial" w:cs="Arial"/>
        </w:rPr>
        <w:t xml:space="preserve">sendo </w:t>
      </w:r>
      <w:r w:rsidR="00320B13" w:rsidRPr="00786D1A">
        <w:rPr>
          <w:rFonts w:ascii="Arial" w:hAnsi="Arial" w:cs="Arial"/>
        </w:rPr>
        <w:t xml:space="preserve">constituída por </w:t>
      </w:r>
      <w:proofErr w:type="gramStart"/>
      <w:r w:rsidR="00320B13" w:rsidRPr="00786D1A">
        <w:rPr>
          <w:rFonts w:ascii="Arial" w:hAnsi="Arial" w:cs="Arial"/>
        </w:rPr>
        <w:t>3</w:t>
      </w:r>
      <w:proofErr w:type="gramEnd"/>
      <w:r w:rsidR="00320B13" w:rsidRPr="00786D1A">
        <w:rPr>
          <w:rFonts w:ascii="Arial" w:hAnsi="Arial" w:cs="Arial"/>
        </w:rPr>
        <w:t xml:space="preserve"> (três) docentes ocupantes do cargo de Professor Titular ou Professor Associado da Carreira de Magistério Superior dos quadros de servidores docentes da UFVJM</w:t>
      </w:r>
      <w:r w:rsidRPr="00786D1A">
        <w:rPr>
          <w:rFonts w:ascii="Arial" w:hAnsi="Arial" w:cs="Arial"/>
        </w:rPr>
        <w:t xml:space="preserve">, cabendo </w:t>
      </w:r>
      <w:r w:rsidR="00320B13" w:rsidRPr="00786D1A">
        <w:rPr>
          <w:rFonts w:ascii="Arial" w:hAnsi="Arial" w:cs="Arial"/>
        </w:rPr>
        <w:t xml:space="preserve">à presidência da </w:t>
      </w:r>
      <w:r w:rsidRPr="00786D1A">
        <w:rPr>
          <w:rFonts w:ascii="Arial" w:hAnsi="Arial" w:cs="Arial"/>
        </w:rPr>
        <w:t>Banca E</w:t>
      </w:r>
      <w:r w:rsidR="00320B13" w:rsidRPr="00786D1A">
        <w:rPr>
          <w:rFonts w:ascii="Arial" w:hAnsi="Arial" w:cs="Arial"/>
        </w:rPr>
        <w:t>xaminadora ao docente mais antigo na Instituição, dentre os indicados.</w:t>
      </w:r>
    </w:p>
    <w:p w:rsidR="00320B13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XI-</w:t>
      </w:r>
      <w:r w:rsidR="00320B13" w:rsidRPr="00786D1A">
        <w:rPr>
          <w:rFonts w:ascii="Arial" w:hAnsi="Arial" w:cs="Arial"/>
        </w:rPr>
        <w:t xml:space="preserve"> O processo de avaliação de desempenho acadêmico será acompanhado e assessorado pela CPPD.</w:t>
      </w:r>
    </w:p>
    <w:p w:rsidR="00320B13" w:rsidRPr="00786D1A" w:rsidRDefault="00320B13" w:rsidP="00891E2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dstrike/>
        </w:rPr>
      </w:pPr>
    </w:p>
    <w:p w:rsidR="00320B13" w:rsidRPr="00786D1A" w:rsidRDefault="003D0D91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§ 5º </w:t>
      </w:r>
      <w:r w:rsidR="00320B13" w:rsidRPr="00786D1A">
        <w:rPr>
          <w:rFonts w:ascii="Arial" w:hAnsi="Arial" w:cs="Arial"/>
        </w:rPr>
        <w:t>para a Classe E, com denominação de Professor Titular:</w:t>
      </w:r>
    </w:p>
    <w:p w:rsidR="00320B13" w:rsidRPr="00786D1A" w:rsidRDefault="00320B13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a) possuir o título de doutor;</w:t>
      </w:r>
    </w:p>
    <w:p w:rsidR="00320B13" w:rsidRPr="00786D1A" w:rsidRDefault="00320B13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b) ser aprovado em processo de avaliação de desempenho; </w:t>
      </w:r>
      <w:proofErr w:type="gramStart"/>
      <w:r w:rsidRPr="00786D1A">
        <w:rPr>
          <w:rFonts w:ascii="Arial" w:hAnsi="Arial" w:cs="Arial"/>
        </w:rPr>
        <w:t>e</w:t>
      </w:r>
      <w:proofErr w:type="gramEnd"/>
    </w:p>
    <w:p w:rsidR="00320B13" w:rsidRPr="00786D1A" w:rsidRDefault="00320B13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c) lograr aprovação de memorial que deverá considerar as atividades de ensino, pesquisa, extensão, gestão acadêmica e produção profissional relevante, ou defesa de tese acadêmica inédita.</w:t>
      </w:r>
    </w:p>
    <w:p w:rsidR="003D0D91" w:rsidRPr="00786D1A" w:rsidRDefault="003D0D91" w:rsidP="003D0D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</w:p>
    <w:p w:rsidR="00320B13" w:rsidRPr="00786D1A" w:rsidRDefault="00320B13" w:rsidP="003D0D91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O processo de avaliação para acesso à Classe de Professor Titular será realizado por comissão especial composta por, no mínimo, 75% (setenta e cinco por cento) de profissionais externos à IFE e será objeto de regulamentação em ato do Ministro de Estado da Educação.</w:t>
      </w:r>
    </w:p>
    <w:p w:rsidR="00320B13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786D1A" w:rsidRPr="00786D1A" w:rsidRDefault="00786D1A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770BEA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lastRenderedPageBreak/>
        <w:t xml:space="preserve">Art. 8º </w:t>
      </w:r>
      <w:r w:rsidR="00320B13" w:rsidRPr="00786D1A">
        <w:rPr>
          <w:rFonts w:ascii="Arial" w:hAnsi="Arial" w:cs="Arial"/>
        </w:rPr>
        <w:t>A avaliação de desempenho, para cada nível pleiteado, obedecerá a seguinte pontuação mínima:</w:t>
      </w:r>
    </w:p>
    <w:p w:rsidR="00BB29C0" w:rsidRPr="00786D1A" w:rsidRDefault="00BB29C0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90"/>
        <w:gridCol w:w="2406"/>
        <w:gridCol w:w="3096"/>
        <w:gridCol w:w="435"/>
        <w:gridCol w:w="2662"/>
      </w:tblGrid>
      <w:tr w:rsidR="00320B13" w:rsidRPr="00786D1A"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Professor Auxiliar</w:t>
            </w: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848"/>
        </w:trPr>
        <w:tc>
          <w:tcPr>
            <w:tcW w:w="690" w:type="dxa"/>
            <w:tcBorders>
              <w:top w:val="single" w:sz="4" w:space="0" w:color="auto"/>
              <w:righ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I.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937" w:type="dxa"/>
            <w:gridSpan w:val="3"/>
            <w:tcBorders>
              <w:top w:val="single" w:sz="4" w:space="0" w:color="auto"/>
              <w:lef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Do nível </w:t>
            </w:r>
            <w:proofErr w:type="gramStart"/>
            <w:r w:rsidRPr="00786D1A">
              <w:rPr>
                <w:rFonts w:ascii="Arial" w:hAnsi="Arial" w:cs="Arial"/>
              </w:rPr>
              <w:t>1</w:t>
            </w:r>
            <w:proofErr w:type="gramEnd"/>
            <w:r w:rsidRPr="00786D1A">
              <w:rPr>
                <w:rFonts w:ascii="Arial" w:hAnsi="Arial" w:cs="Arial"/>
              </w:rPr>
              <w:t xml:space="preserve"> para o nível 2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62" w:type="dxa"/>
            <w:tcBorders>
              <w:top w:val="single" w:sz="4" w:space="0" w:color="auto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</w:p>
          <w:p w:rsidR="00320B13" w:rsidRPr="00786D1A" w:rsidRDefault="004C3DF6" w:rsidP="00DF4A2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  <w:r w:rsidRPr="00786D1A">
              <w:rPr>
                <w:rFonts w:ascii="Arial" w:hAnsi="Arial" w:cs="Arial"/>
              </w:rPr>
              <w:t>120 pontos</w:t>
            </w:r>
          </w:p>
        </w:tc>
      </w:tr>
      <w:tr w:rsidR="00320B13" w:rsidRPr="00786D1A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ind w:left="1080"/>
              <w:jc w:val="center"/>
              <w:rPr>
                <w:rFonts w:ascii="Arial" w:hAnsi="Arial" w:cs="Arial"/>
              </w:rPr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Professor Assistente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ind w:left="1080"/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320B13" w:rsidRPr="00786D1A">
        <w:trPr>
          <w:trHeight w:val="848"/>
        </w:trPr>
        <w:tc>
          <w:tcPr>
            <w:tcW w:w="690" w:type="dxa"/>
            <w:tcBorders>
              <w:righ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II.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937" w:type="dxa"/>
            <w:gridSpan w:val="3"/>
            <w:tcBorders>
              <w:lef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Do nível </w:t>
            </w:r>
            <w:proofErr w:type="gramStart"/>
            <w:r w:rsidRPr="00786D1A">
              <w:rPr>
                <w:rFonts w:ascii="Arial" w:hAnsi="Arial" w:cs="Arial"/>
              </w:rPr>
              <w:t>1</w:t>
            </w:r>
            <w:proofErr w:type="gramEnd"/>
            <w:r w:rsidRPr="00786D1A">
              <w:rPr>
                <w:rFonts w:ascii="Arial" w:hAnsi="Arial" w:cs="Arial"/>
              </w:rPr>
              <w:t xml:space="preserve"> para o nível 2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62" w:type="dxa"/>
          </w:tcPr>
          <w:p w:rsidR="00320B13" w:rsidRPr="00786D1A" w:rsidRDefault="00320B13" w:rsidP="00DF4A25">
            <w:pPr>
              <w:keepNext/>
              <w:autoSpaceDE w:val="0"/>
              <w:autoSpaceDN w:val="0"/>
              <w:adjustRightInd w:val="0"/>
              <w:spacing w:before="240" w:after="60" w:line="360" w:lineRule="auto"/>
              <w:jc w:val="both"/>
              <w:outlineLvl w:val="2"/>
              <w:rPr>
                <w:rFonts w:ascii="Arial" w:hAnsi="Arial" w:cs="Arial"/>
                <w:highlight w:val="yellow"/>
              </w:rPr>
            </w:pPr>
          </w:p>
          <w:p w:rsidR="00320B13" w:rsidRPr="00786D1A" w:rsidRDefault="00CB3FD2" w:rsidP="00770BE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  <w:r w:rsidRPr="00786D1A">
              <w:rPr>
                <w:rFonts w:ascii="Arial" w:hAnsi="Arial" w:cs="Arial"/>
              </w:rPr>
              <w:t>150</w:t>
            </w:r>
            <w:r w:rsidR="00770BEA" w:rsidRPr="00786D1A">
              <w:rPr>
                <w:rFonts w:ascii="Arial" w:hAnsi="Arial" w:cs="Arial"/>
              </w:rPr>
              <w:t xml:space="preserve"> </w:t>
            </w:r>
            <w:r w:rsidR="004C3DF6" w:rsidRPr="00786D1A">
              <w:rPr>
                <w:rFonts w:ascii="Arial" w:hAnsi="Arial" w:cs="Arial"/>
              </w:rPr>
              <w:t>pontos</w:t>
            </w:r>
          </w:p>
        </w:tc>
      </w:tr>
      <w:tr w:rsidR="00320B13" w:rsidRPr="00786D1A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ind w:left="1080"/>
              <w:rPr>
                <w:rFonts w:ascii="Arial" w:hAnsi="Arial" w:cs="Arial"/>
              </w:rPr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Professor Adjunto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ind w:left="1080"/>
              <w:rPr>
                <w:rFonts w:ascii="Arial" w:hAnsi="Arial" w:cs="Arial"/>
                <w:highlight w:val="yellow"/>
              </w:rPr>
            </w:pPr>
          </w:p>
        </w:tc>
      </w:tr>
      <w:tr w:rsidR="00320B13" w:rsidRPr="00786D1A">
        <w:trPr>
          <w:trHeight w:val="848"/>
        </w:trPr>
        <w:tc>
          <w:tcPr>
            <w:tcW w:w="690" w:type="dxa"/>
            <w:tcBorders>
              <w:righ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III.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IV.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V.</w:t>
            </w:r>
          </w:p>
        </w:tc>
        <w:tc>
          <w:tcPr>
            <w:tcW w:w="5937" w:type="dxa"/>
            <w:gridSpan w:val="3"/>
            <w:tcBorders>
              <w:lef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Do nível </w:t>
            </w:r>
            <w:proofErr w:type="gramStart"/>
            <w:r w:rsidRPr="00786D1A">
              <w:rPr>
                <w:rFonts w:ascii="Arial" w:hAnsi="Arial" w:cs="Arial"/>
              </w:rPr>
              <w:t>1</w:t>
            </w:r>
            <w:proofErr w:type="gramEnd"/>
            <w:r w:rsidRPr="00786D1A">
              <w:rPr>
                <w:rFonts w:ascii="Arial" w:hAnsi="Arial" w:cs="Arial"/>
              </w:rPr>
              <w:t xml:space="preserve"> para o nível 2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Do nível </w:t>
            </w:r>
            <w:proofErr w:type="gramStart"/>
            <w:r w:rsidRPr="00786D1A">
              <w:rPr>
                <w:rFonts w:ascii="Arial" w:hAnsi="Arial" w:cs="Arial"/>
              </w:rPr>
              <w:t>2</w:t>
            </w:r>
            <w:proofErr w:type="gramEnd"/>
            <w:r w:rsidRPr="00786D1A">
              <w:rPr>
                <w:rFonts w:ascii="Arial" w:hAnsi="Arial" w:cs="Arial"/>
              </w:rPr>
              <w:t xml:space="preserve"> para o nível 3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Do nível </w:t>
            </w:r>
            <w:proofErr w:type="gramStart"/>
            <w:r w:rsidRPr="00786D1A">
              <w:rPr>
                <w:rFonts w:ascii="Arial" w:hAnsi="Arial" w:cs="Arial"/>
              </w:rPr>
              <w:t>3</w:t>
            </w:r>
            <w:proofErr w:type="gramEnd"/>
            <w:r w:rsidRPr="00786D1A">
              <w:rPr>
                <w:rFonts w:ascii="Arial" w:hAnsi="Arial" w:cs="Arial"/>
              </w:rPr>
              <w:t xml:space="preserve"> para o nível 4</w:t>
            </w:r>
          </w:p>
        </w:tc>
        <w:tc>
          <w:tcPr>
            <w:tcW w:w="2662" w:type="dxa"/>
          </w:tcPr>
          <w:p w:rsidR="00320B13" w:rsidRPr="00786D1A" w:rsidRDefault="00320B13" w:rsidP="00DF4A25">
            <w:pPr>
              <w:keepNext/>
              <w:autoSpaceDE w:val="0"/>
              <w:autoSpaceDN w:val="0"/>
              <w:adjustRightInd w:val="0"/>
              <w:spacing w:before="240" w:after="60" w:line="360" w:lineRule="auto"/>
              <w:jc w:val="both"/>
              <w:outlineLvl w:val="2"/>
              <w:rPr>
                <w:rFonts w:ascii="Arial" w:hAnsi="Arial" w:cs="Arial"/>
                <w:highlight w:val="yellow"/>
              </w:rPr>
            </w:pPr>
          </w:p>
          <w:p w:rsidR="00320B13" w:rsidRPr="00786D1A" w:rsidRDefault="004C3DF6" w:rsidP="00DF4A2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  <w:r w:rsidRPr="00786D1A">
              <w:rPr>
                <w:rFonts w:ascii="Arial" w:hAnsi="Arial" w:cs="Arial"/>
              </w:rPr>
              <w:t>180 pontos</w:t>
            </w:r>
          </w:p>
        </w:tc>
      </w:tr>
      <w:tr w:rsidR="00320B13" w:rsidRPr="00786D1A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ind w:left="1080"/>
              <w:jc w:val="center"/>
              <w:rPr>
                <w:rFonts w:ascii="Arial" w:hAnsi="Arial" w:cs="Arial"/>
              </w:rPr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Professor Associado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ind w:left="1080"/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320B13" w:rsidRPr="00786D1A">
        <w:trPr>
          <w:trHeight w:val="848"/>
        </w:trPr>
        <w:tc>
          <w:tcPr>
            <w:tcW w:w="690" w:type="dxa"/>
            <w:tcBorders>
              <w:righ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VI.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VII.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VIII.</w:t>
            </w:r>
          </w:p>
        </w:tc>
        <w:tc>
          <w:tcPr>
            <w:tcW w:w="5937" w:type="dxa"/>
            <w:gridSpan w:val="3"/>
            <w:tcBorders>
              <w:lef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Do nível </w:t>
            </w:r>
            <w:proofErr w:type="gramStart"/>
            <w:r w:rsidRPr="00786D1A">
              <w:rPr>
                <w:rFonts w:ascii="Arial" w:hAnsi="Arial" w:cs="Arial"/>
              </w:rPr>
              <w:t>1</w:t>
            </w:r>
            <w:proofErr w:type="gramEnd"/>
            <w:r w:rsidRPr="00786D1A">
              <w:rPr>
                <w:rFonts w:ascii="Arial" w:hAnsi="Arial" w:cs="Arial"/>
              </w:rPr>
              <w:t xml:space="preserve"> para o nível 2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Do nível </w:t>
            </w:r>
            <w:proofErr w:type="gramStart"/>
            <w:r w:rsidRPr="00786D1A">
              <w:rPr>
                <w:rFonts w:ascii="Arial" w:hAnsi="Arial" w:cs="Arial"/>
              </w:rPr>
              <w:t>2</w:t>
            </w:r>
            <w:proofErr w:type="gramEnd"/>
            <w:r w:rsidRPr="00786D1A">
              <w:rPr>
                <w:rFonts w:ascii="Arial" w:hAnsi="Arial" w:cs="Arial"/>
              </w:rPr>
              <w:t xml:space="preserve"> para o nível 3</w:t>
            </w:r>
          </w:p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Do nível </w:t>
            </w:r>
            <w:proofErr w:type="gramStart"/>
            <w:r w:rsidRPr="00786D1A">
              <w:rPr>
                <w:rFonts w:ascii="Arial" w:hAnsi="Arial" w:cs="Arial"/>
              </w:rPr>
              <w:t>3</w:t>
            </w:r>
            <w:proofErr w:type="gramEnd"/>
            <w:r w:rsidRPr="00786D1A">
              <w:rPr>
                <w:rFonts w:ascii="Arial" w:hAnsi="Arial" w:cs="Arial"/>
              </w:rPr>
              <w:t xml:space="preserve"> para o nível 4</w:t>
            </w:r>
          </w:p>
        </w:tc>
        <w:tc>
          <w:tcPr>
            <w:tcW w:w="2662" w:type="dxa"/>
          </w:tcPr>
          <w:p w:rsidR="00320B13" w:rsidRPr="00786D1A" w:rsidRDefault="00320B13" w:rsidP="00DF4A25">
            <w:pPr>
              <w:keepNext/>
              <w:autoSpaceDE w:val="0"/>
              <w:autoSpaceDN w:val="0"/>
              <w:adjustRightInd w:val="0"/>
              <w:spacing w:before="240" w:after="60" w:line="360" w:lineRule="auto"/>
              <w:jc w:val="both"/>
              <w:outlineLvl w:val="2"/>
              <w:rPr>
                <w:rFonts w:ascii="Arial" w:hAnsi="Arial" w:cs="Arial"/>
                <w:highlight w:val="yellow"/>
              </w:rPr>
            </w:pPr>
          </w:p>
          <w:p w:rsidR="00320B13" w:rsidRPr="00786D1A" w:rsidRDefault="00D10316" w:rsidP="00D1031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highlight w:val="yellow"/>
              </w:rPr>
            </w:pPr>
            <w:r w:rsidRPr="00786D1A">
              <w:rPr>
                <w:rFonts w:ascii="Arial" w:hAnsi="Arial" w:cs="Arial"/>
              </w:rPr>
              <w:t xml:space="preserve">280 </w:t>
            </w:r>
            <w:r w:rsidR="004C3DF6" w:rsidRPr="00786D1A">
              <w:rPr>
                <w:rFonts w:ascii="Arial" w:hAnsi="Arial" w:cs="Arial"/>
              </w:rPr>
              <w:t>pontos</w:t>
            </w:r>
          </w:p>
        </w:tc>
      </w:tr>
      <w:tr w:rsidR="0050373B" w:rsidRPr="00786D1A" w:rsidTr="008F1838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50373B" w:rsidRPr="00786D1A" w:rsidRDefault="0050373B" w:rsidP="008F1838">
            <w:pPr>
              <w:autoSpaceDE w:val="0"/>
              <w:autoSpaceDN w:val="0"/>
              <w:adjustRightInd w:val="0"/>
              <w:spacing w:line="360" w:lineRule="auto"/>
              <w:ind w:left="1080"/>
              <w:jc w:val="center"/>
              <w:rPr>
                <w:rFonts w:ascii="Arial" w:hAnsi="Arial" w:cs="Arial"/>
              </w:rPr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50373B" w:rsidRPr="00786D1A" w:rsidRDefault="0050373B" w:rsidP="0050373B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Professor Titular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50373B" w:rsidRPr="00786D1A" w:rsidRDefault="0050373B" w:rsidP="008F1838">
            <w:pPr>
              <w:autoSpaceDE w:val="0"/>
              <w:autoSpaceDN w:val="0"/>
              <w:adjustRightInd w:val="0"/>
              <w:spacing w:line="360" w:lineRule="auto"/>
              <w:ind w:left="1080"/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320B13" w:rsidRPr="00786D1A">
        <w:trPr>
          <w:trHeight w:val="848"/>
        </w:trPr>
        <w:tc>
          <w:tcPr>
            <w:tcW w:w="690" w:type="dxa"/>
            <w:tcBorders>
              <w:righ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IX.</w:t>
            </w:r>
          </w:p>
        </w:tc>
        <w:tc>
          <w:tcPr>
            <w:tcW w:w="5937" w:type="dxa"/>
            <w:gridSpan w:val="3"/>
            <w:tcBorders>
              <w:left w:val="nil"/>
            </w:tcBorders>
          </w:tcPr>
          <w:p w:rsidR="00320B13" w:rsidRPr="00786D1A" w:rsidRDefault="00320B13" w:rsidP="00DF4A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Nível único</w:t>
            </w:r>
          </w:p>
        </w:tc>
        <w:tc>
          <w:tcPr>
            <w:tcW w:w="2662" w:type="dxa"/>
          </w:tcPr>
          <w:p w:rsidR="00320B13" w:rsidRPr="00786D1A" w:rsidRDefault="00770BEA" w:rsidP="00770BE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De acordo com § 5º, Art. 7º.</w:t>
            </w:r>
          </w:p>
        </w:tc>
      </w:tr>
    </w:tbl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</w:t>
      </w:r>
      <w:r w:rsidR="00770BEA" w:rsidRPr="00786D1A">
        <w:rPr>
          <w:rFonts w:ascii="Arial" w:hAnsi="Arial" w:cs="Arial"/>
        </w:rPr>
        <w:t>9</w:t>
      </w:r>
      <w:r w:rsidR="007613EC" w:rsidRPr="00786D1A">
        <w:rPr>
          <w:rFonts w:ascii="Arial" w:hAnsi="Arial" w:cs="Arial"/>
        </w:rPr>
        <w:t>º</w:t>
      </w:r>
      <w:r w:rsidRPr="00786D1A">
        <w:rPr>
          <w:rFonts w:ascii="Arial" w:hAnsi="Arial" w:cs="Arial"/>
        </w:rPr>
        <w:t xml:space="preserve"> Aos docentes afastados para qualificação em programas de pós-graduação, </w:t>
      </w:r>
      <w:r w:rsidRPr="00786D1A">
        <w:rPr>
          <w:rFonts w:ascii="Arial" w:hAnsi="Arial" w:cs="Arial"/>
          <w:i/>
          <w:iCs/>
        </w:rPr>
        <w:t>stricto sensu</w:t>
      </w:r>
      <w:r w:rsidRPr="00786D1A">
        <w:rPr>
          <w:rFonts w:ascii="Arial" w:hAnsi="Arial" w:cs="Arial"/>
        </w:rPr>
        <w:t>, e estágio pós-doutoral, durante o interstício, será assegurada a progressão ao nível imediatamente superior, dentro da mesma classe, cumprido o devido interstício.</w:t>
      </w:r>
    </w:p>
    <w:p w:rsidR="00320B13" w:rsidRPr="00786D1A" w:rsidRDefault="00320B13" w:rsidP="00DF4A25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:rsidR="00320B13" w:rsidRPr="00786D1A" w:rsidRDefault="007613EC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</w:t>
      </w:r>
      <w:r w:rsidR="00770BEA" w:rsidRPr="00786D1A">
        <w:rPr>
          <w:rFonts w:ascii="Arial" w:hAnsi="Arial" w:cs="Arial"/>
        </w:rPr>
        <w:t>10</w:t>
      </w:r>
      <w:r w:rsidR="002F605E">
        <w:rPr>
          <w:rFonts w:ascii="Arial" w:hAnsi="Arial" w:cs="Arial"/>
        </w:rPr>
        <w:t>.</w:t>
      </w:r>
      <w:r w:rsidR="00320B13" w:rsidRPr="00786D1A">
        <w:rPr>
          <w:rFonts w:ascii="Arial" w:hAnsi="Arial" w:cs="Arial"/>
        </w:rPr>
        <w:t xml:space="preserve"> A contagem de pontos é vinculada à produção do docente durante o interstício, a partir da última progressão</w:t>
      </w:r>
      <w:r w:rsidR="00695F1C">
        <w:rPr>
          <w:rFonts w:ascii="Arial" w:hAnsi="Arial" w:cs="Arial"/>
        </w:rPr>
        <w:t xml:space="preserve"> ou promoção</w:t>
      </w:r>
      <w:r w:rsidR="00320B13" w:rsidRPr="00786D1A">
        <w:rPr>
          <w:rFonts w:ascii="Arial" w:hAnsi="Arial" w:cs="Arial"/>
        </w:rPr>
        <w:t>, ou no caso da primeira avaliação, desde o ingresso na Instituição. Mesmo que ultrapasse o mínimo exigido para a progressão até o nível pleiteado, não será permitida a transferência dos pontos eventuais e excedentes para a progressão seguinte.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31268">
        <w:rPr>
          <w:rFonts w:ascii="Arial" w:hAnsi="Arial" w:cs="Arial"/>
        </w:rPr>
        <w:lastRenderedPageBreak/>
        <w:t xml:space="preserve">§ 1º As atividades de ensino constante </w:t>
      </w:r>
      <w:r w:rsidRPr="004B067D">
        <w:rPr>
          <w:rFonts w:ascii="Arial" w:hAnsi="Arial" w:cs="Arial"/>
        </w:rPr>
        <w:t xml:space="preserve">no </w:t>
      </w:r>
      <w:r w:rsidR="00B31059" w:rsidRPr="004B067D">
        <w:rPr>
          <w:rFonts w:ascii="Arial" w:hAnsi="Arial" w:cs="Arial"/>
        </w:rPr>
        <w:t>CAMPO I (ANEXO III)</w:t>
      </w:r>
      <w:r w:rsidRPr="00131268">
        <w:rPr>
          <w:rFonts w:ascii="Arial" w:hAnsi="Arial" w:cs="Arial"/>
        </w:rPr>
        <w:t xml:space="preserve"> deverão, obrigatoriamente, corresponder à no mínimo uma carga horária média semanal de </w:t>
      </w:r>
      <w:proofErr w:type="gramStart"/>
      <w:r w:rsidRPr="00131268">
        <w:rPr>
          <w:rFonts w:ascii="Arial" w:hAnsi="Arial" w:cs="Arial"/>
        </w:rPr>
        <w:t>8</w:t>
      </w:r>
      <w:proofErr w:type="gramEnd"/>
      <w:r w:rsidRPr="00131268">
        <w:rPr>
          <w:rFonts w:ascii="Arial" w:hAnsi="Arial" w:cs="Arial"/>
        </w:rPr>
        <w:t xml:space="preserve"> (oito) horas de docência no interstício, de acordo com artigos 44 e 57, da Lei nº 9.394/96.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u w:val="single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§ 2º O disposto de que trata o § 1º deste artigo não se aplica aos docentes ocupantes de cargo de direção, assessorias superiores, coordenação de cursos e chefias que, nesta condição, estejam dispensados ou com redução das atividades constantes </w:t>
      </w:r>
      <w:r w:rsidRPr="004B067D">
        <w:rPr>
          <w:rFonts w:ascii="Arial" w:hAnsi="Arial" w:cs="Arial"/>
        </w:rPr>
        <w:t xml:space="preserve">no </w:t>
      </w:r>
      <w:r w:rsidR="00B31059" w:rsidRPr="004B067D">
        <w:rPr>
          <w:rFonts w:ascii="Arial" w:hAnsi="Arial" w:cs="Arial"/>
        </w:rPr>
        <w:t>CAMPO I (ANEXO III)</w:t>
      </w:r>
      <w:r w:rsidRPr="004B067D">
        <w:rPr>
          <w:rFonts w:ascii="Arial" w:hAnsi="Arial" w:cs="Arial"/>
        </w:rPr>
        <w:t>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trike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Art.</w:t>
      </w:r>
      <w:r w:rsidR="007613EC" w:rsidRPr="00786D1A">
        <w:rPr>
          <w:rFonts w:ascii="Arial" w:hAnsi="Arial" w:cs="Arial"/>
        </w:rPr>
        <w:t xml:space="preserve"> </w:t>
      </w:r>
      <w:r w:rsidR="00770BEA" w:rsidRPr="00786D1A">
        <w:rPr>
          <w:rFonts w:ascii="Arial" w:hAnsi="Arial" w:cs="Arial"/>
        </w:rPr>
        <w:t>11</w:t>
      </w:r>
      <w:r w:rsidR="002F605E">
        <w:rPr>
          <w:rFonts w:ascii="Arial" w:hAnsi="Arial" w:cs="Arial"/>
        </w:rPr>
        <w:t>.</w:t>
      </w:r>
      <w:r w:rsidRPr="00786D1A">
        <w:rPr>
          <w:rFonts w:ascii="Arial" w:hAnsi="Arial" w:cs="Arial"/>
        </w:rPr>
        <w:t xml:space="preserve"> O presidente da CPPD designará relator para cada processo de progressão funcional que procederá a análise da documentação comprobatória das atividades e produtos </w:t>
      </w:r>
      <w:r w:rsidR="0074748C" w:rsidRPr="00786D1A">
        <w:rPr>
          <w:rFonts w:ascii="Arial" w:hAnsi="Arial" w:cs="Arial"/>
        </w:rPr>
        <w:t xml:space="preserve">relacionados nesta </w:t>
      </w:r>
      <w:r w:rsidRPr="00786D1A">
        <w:rPr>
          <w:rFonts w:ascii="Arial" w:hAnsi="Arial" w:cs="Arial"/>
        </w:rPr>
        <w:t>Resolução, atribuindo-lhes a pontuação correspondente em mapa de pontuação anexo aos autos, e emitirá parecer a ser apreciado pela CPPD em sessão plenária.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CAPÍTULO III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DA PONTUAÇÃO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320B13" w:rsidRPr="00786D1A" w:rsidRDefault="007613EC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Art. 1</w:t>
      </w:r>
      <w:r w:rsidR="00770BEA" w:rsidRPr="00786D1A">
        <w:rPr>
          <w:rFonts w:ascii="Arial" w:hAnsi="Arial" w:cs="Arial"/>
        </w:rPr>
        <w:t>2</w:t>
      </w:r>
      <w:r w:rsidR="002F605E">
        <w:rPr>
          <w:rFonts w:ascii="Arial" w:hAnsi="Arial" w:cs="Arial"/>
        </w:rPr>
        <w:t>.</w:t>
      </w:r>
      <w:r w:rsidR="00320B13" w:rsidRPr="00786D1A">
        <w:rPr>
          <w:rFonts w:ascii="Arial" w:hAnsi="Arial" w:cs="Arial"/>
        </w:rPr>
        <w:t xml:space="preserve"> A avaliação do desempenho docente obedecerá aos critérios específicos de pontuação, constantes no </w:t>
      </w:r>
      <w:r w:rsidR="00320B13" w:rsidRPr="004B067D">
        <w:rPr>
          <w:rFonts w:ascii="Arial" w:hAnsi="Arial" w:cs="Arial"/>
        </w:rPr>
        <w:t xml:space="preserve">ANEXO </w:t>
      </w:r>
      <w:r w:rsidR="00B31059" w:rsidRPr="004B067D">
        <w:rPr>
          <w:rFonts w:ascii="Arial" w:hAnsi="Arial" w:cs="Arial"/>
        </w:rPr>
        <w:t>II</w:t>
      </w:r>
      <w:r w:rsidR="00320B13" w:rsidRPr="004B067D">
        <w:rPr>
          <w:rFonts w:ascii="Arial" w:hAnsi="Arial" w:cs="Arial"/>
        </w:rPr>
        <w:t>I</w:t>
      </w:r>
      <w:r w:rsidR="00320B13" w:rsidRPr="00786D1A">
        <w:rPr>
          <w:rFonts w:ascii="Arial" w:hAnsi="Arial" w:cs="Arial"/>
        </w:rPr>
        <w:t xml:space="preserve"> desta Resolução.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</w:t>
      </w:r>
      <w:r w:rsidR="00770BEA" w:rsidRPr="00786D1A">
        <w:rPr>
          <w:rFonts w:ascii="Arial" w:hAnsi="Arial" w:cs="Arial"/>
        </w:rPr>
        <w:t>13</w:t>
      </w:r>
      <w:r w:rsidR="002F605E">
        <w:rPr>
          <w:rFonts w:ascii="Arial" w:hAnsi="Arial" w:cs="Arial"/>
        </w:rPr>
        <w:t>.</w:t>
      </w:r>
      <w:r w:rsidRPr="00786D1A">
        <w:rPr>
          <w:rFonts w:ascii="Arial" w:hAnsi="Arial" w:cs="Arial"/>
        </w:rPr>
        <w:t xml:space="preserve"> A CPPD poderá solicitar a colaboração de especialistas para a atribuição de pontos, quando julgar necessário.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CAPÍTULO IV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>DAS DISPOSIÇÕES FINAIS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A</w:t>
      </w:r>
      <w:r w:rsidR="007613EC" w:rsidRPr="00786D1A">
        <w:rPr>
          <w:rFonts w:ascii="Arial" w:hAnsi="Arial" w:cs="Arial"/>
        </w:rPr>
        <w:t xml:space="preserve">rt. </w:t>
      </w:r>
      <w:r w:rsidR="00770BEA" w:rsidRPr="00786D1A">
        <w:rPr>
          <w:rFonts w:ascii="Arial" w:hAnsi="Arial" w:cs="Arial"/>
        </w:rPr>
        <w:t>14</w:t>
      </w:r>
      <w:r w:rsidRPr="00786D1A">
        <w:rPr>
          <w:rFonts w:ascii="Arial" w:hAnsi="Arial" w:cs="Arial"/>
        </w:rPr>
        <w:t>. A documentação necessária para abertura do processo de progressão</w:t>
      </w:r>
      <w:r w:rsidR="002479EE" w:rsidRPr="00786D1A"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funcional</w:t>
      </w:r>
      <w:r w:rsidR="00D30139">
        <w:rPr>
          <w:rFonts w:ascii="Arial" w:hAnsi="Arial" w:cs="Arial"/>
        </w:rPr>
        <w:t xml:space="preserve"> e promoção </w:t>
      </w:r>
      <w:r w:rsidR="0074748C" w:rsidRPr="00786D1A">
        <w:rPr>
          <w:rFonts w:ascii="Arial" w:hAnsi="Arial" w:cs="Arial"/>
        </w:rPr>
        <w:t>p</w:t>
      </w:r>
      <w:r w:rsidRPr="00786D1A">
        <w:rPr>
          <w:rFonts w:ascii="Arial" w:hAnsi="Arial" w:cs="Arial"/>
        </w:rPr>
        <w:t xml:space="preserve">oderá ser entregue pelo docente ao órgão no qual está </w:t>
      </w:r>
      <w:r w:rsidRPr="00786D1A">
        <w:rPr>
          <w:rFonts w:ascii="Arial" w:hAnsi="Arial" w:cs="Arial"/>
        </w:rPr>
        <w:lastRenderedPageBreak/>
        <w:t xml:space="preserve">lotado a partir de 90 (noventa) dias anteriores à data do cumprimento do interstício de </w:t>
      </w:r>
      <w:r w:rsidR="00427768" w:rsidRPr="00786D1A">
        <w:rPr>
          <w:rFonts w:ascii="Arial" w:hAnsi="Arial" w:cs="Arial"/>
        </w:rPr>
        <w:t xml:space="preserve">24 (vinte e quatro) meses </w:t>
      </w:r>
      <w:r w:rsidRPr="00786D1A">
        <w:rPr>
          <w:rFonts w:ascii="Arial" w:hAnsi="Arial" w:cs="Arial"/>
        </w:rPr>
        <w:t>no respectivo nível.</w:t>
      </w:r>
    </w:p>
    <w:p w:rsidR="00320B13" w:rsidRPr="00786D1A" w:rsidRDefault="00320B13" w:rsidP="00DF4A25">
      <w:pPr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</w:t>
      </w:r>
      <w:r w:rsidR="00770BEA" w:rsidRPr="00786D1A">
        <w:rPr>
          <w:rFonts w:ascii="Arial" w:hAnsi="Arial" w:cs="Arial"/>
        </w:rPr>
        <w:t>15</w:t>
      </w:r>
      <w:r w:rsidR="00B53F27">
        <w:rPr>
          <w:rFonts w:ascii="Arial" w:hAnsi="Arial" w:cs="Arial"/>
        </w:rPr>
        <w:t>.</w:t>
      </w:r>
      <w:r w:rsidRPr="00786D1A">
        <w:rPr>
          <w:rFonts w:ascii="Arial" w:hAnsi="Arial" w:cs="Arial"/>
        </w:rPr>
        <w:t xml:space="preserve"> Todas as atividades e/ou produtos devem ser comprovados quanto à autoria e duração através dos órgãos de registro da Universidade ou outros órgãos competentes.</w:t>
      </w:r>
    </w:p>
    <w:p w:rsidR="00320B13" w:rsidRPr="00786D1A" w:rsidRDefault="00320B13" w:rsidP="00DF4A25">
      <w:pPr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</w:t>
      </w:r>
      <w:r w:rsidR="00770BEA" w:rsidRPr="00786D1A">
        <w:rPr>
          <w:rFonts w:ascii="Arial" w:hAnsi="Arial" w:cs="Arial"/>
        </w:rPr>
        <w:t>16</w:t>
      </w:r>
      <w:r w:rsidR="00B53F27">
        <w:rPr>
          <w:rFonts w:ascii="Arial" w:hAnsi="Arial" w:cs="Arial"/>
        </w:rPr>
        <w:t>.</w:t>
      </w:r>
      <w:r w:rsidRPr="00786D1A">
        <w:rPr>
          <w:rFonts w:ascii="Arial" w:hAnsi="Arial" w:cs="Arial"/>
        </w:rPr>
        <w:t xml:space="preserve"> A CPPD emitirá parecer conclusivo e encaminhará o processo ao órgão competente.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u w:val="single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§ 1º Se o parecer for favorável à progressão </w:t>
      </w:r>
      <w:r w:rsidR="009E2B53" w:rsidRPr="00695F1C">
        <w:rPr>
          <w:rFonts w:ascii="Arial" w:hAnsi="Arial" w:cs="Arial"/>
        </w:rPr>
        <w:t>e</w:t>
      </w:r>
      <w:r w:rsidR="00142AE9" w:rsidRPr="00695F1C">
        <w:rPr>
          <w:rFonts w:ascii="Arial" w:hAnsi="Arial" w:cs="Arial"/>
        </w:rPr>
        <w:t xml:space="preserve"> promoção</w:t>
      </w:r>
      <w:r w:rsidR="00142AE9"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o</w:t>
      </w:r>
      <w:r w:rsidR="009E2B53">
        <w:rPr>
          <w:rFonts w:ascii="Arial" w:hAnsi="Arial" w:cs="Arial"/>
        </w:rPr>
        <w:t>s</w:t>
      </w:r>
      <w:r w:rsidRPr="00786D1A">
        <w:rPr>
          <w:rFonts w:ascii="Arial" w:hAnsi="Arial" w:cs="Arial"/>
        </w:rPr>
        <w:t xml:space="preserve"> processo</w:t>
      </w:r>
      <w:r w:rsidR="009E2B53">
        <w:rPr>
          <w:rFonts w:ascii="Arial" w:hAnsi="Arial" w:cs="Arial"/>
        </w:rPr>
        <w:t xml:space="preserve">s </w:t>
      </w:r>
      <w:r w:rsidRPr="00786D1A">
        <w:rPr>
          <w:rFonts w:ascii="Arial" w:hAnsi="Arial" w:cs="Arial"/>
        </w:rPr>
        <w:t>ser</w:t>
      </w:r>
      <w:r w:rsidR="00427768">
        <w:rPr>
          <w:rFonts w:ascii="Arial" w:hAnsi="Arial" w:cs="Arial"/>
        </w:rPr>
        <w:t>ão</w:t>
      </w:r>
      <w:r w:rsidRPr="00786D1A">
        <w:rPr>
          <w:rFonts w:ascii="Arial" w:hAnsi="Arial" w:cs="Arial"/>
        </w:rPr>
        <w:t xml:space="preserve"> enviado</w:t>
      </w:r>
      <w:r w:rsidR="00695F1C">
        <w:rPr>
          <w:rFonts w:ascii="Arial" w:hAnsi="Arial" w:cs="Arial"/>
        </w:rPr>
        <w:t>s</w:t>
      </w:r>
      <w:r w:rsidRPr="00786D1A">
        <w:rPr>
          <w:rFonts w:ascii="Arial" w:hAnsi="Arial" w:cs="Arial"/>
        </w:rPr>
        <w:t xml:space="preserve"> à Reitoria para homologação.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u w:val="single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§ 2º Se o parecer for negativo à progressão</w:t>
      </w:r>
      <w:r w:rsidR="00695F1C">
        <w:rPr>
          <w:rFonts w:ascii="Arial" w:hAnsi="Arial" w:cs="Arial"/>
        </w:rPr>
        <w:t xml:space="preserve"> e promoção, </w:t>
      </w:r>
      <w:r w:rsidR="009E2B53" w:rsidRPr="00786D1A">
        <w:rPr>
          <w:rFonts w:ascii="Arial" w:hAnsi="Arial" w:cs="Arial"/>
        </w:rPr>
        <w:t>o</w:t>
      </w:r>
      <w:r w:rsidR="009E2B53">
        <w:rPr>
          <w:rFonts w:ascii="Arial" w:hAnsi="Arial" w:cs="Arial"/>
        </w:rPr>
        <w:t>s</w:t>
      </w:r>
      <w:r w:rsidR="009E2B53" w:rsidRPr="00786D1A">
        <w:rPr>
          <w:rFonts w:ascii="Arial" w:hAnsi="Arial" w:cs="Arial"/>
        </w:rPr>
        <w:t xml:space="preserve"> processo</w:t>
      </w:r>
      <w:r w:rsidR="009E2B53">
        <w:rPr>
          <w:rFonts w:ascii="Arial" w:hAnsi="Arial" w:cs="Arial"/>
        </w:rPr>
        <w:t xml:space="preserve">s </w:t>
      </w:r>
      <w:r w:rsidR="00695F1C">
        <w:rPr>
          <w:rFonts w:ascii="Arial" w:hAnsi="Arial" w:cs="Arial"/>
        </w:rPr>
        <w:t xml:space="preserve">serão </w:t>
      </w:r>
      <w:r w:rsidRPr="00786D1A">
        <w:rPr>
          <w:rFonts w:ascii="Arial" w:hAnsi="Arial" w:cs="Arial"/>
        </w:rPr>
        <w:t>devolvido</w:t>
      </w:r>
      <w:r w:rsidR="009E2B53">
        <w:rPr>
          <w:rFonts w:ascii="Arial" w:hAnsi="Arial" w:cs="Arial"/>
        </w:rPr>
        <w:t>s</w:t>
      </w:r>
      <w:r w:rsidRPr="00786D1A">
        <w:rPr>
          <w:rFonts w:ascii="Arial" w:hAnsi="Arial" w:cs="Arial"/>
        </w:rPr>
        <w:t xml:space="preserve"> </w:t>
      </w:r>
      <w:r w:rsidR="00695F1C">
        <w:rPr>
          <w:rFonts w:ascii="Arial" w:hAnsi="Arial" w:cs="Arial"/>
        </w:rPr>
        <w:t>para a</w:t>
      </w:r>
      <w:r w:rsidRPr="00786D1A">
        <w:rPr>
          <w:rFonts w:ascii="Arial" w:hAnsi="Arial" w:cs="Arial"/>
        </w:rPr>
        <w:t xml:space="preserve"> Unidade Acadêmica na qual o docente está lotado.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§ 3º Da decisão da CPPD caberá recurso no prazo de 10 dias a partir do conhecimento do docente.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§ 4º O disposto no</w:t>
      </w:r>
      <w:r w:rsidR="00427768">
        <w:rPr>
          <w:rFonts w:ascii="Arial" w:hAnsi="Arial" w:cs="Arial"/>
        </w:rPr>
        <w:t xml:space="preserve"> </w:t>
      </w:r>
      <w:r w:rsidR="00427768" w:rsidRPr="00786D1A">
        <w:rPr>
          <w:rFonts w:ascii="Arial" w:hAnsi="Arial" w:cs="Arial"/>
        </w:rPr>
        <w:t xml:space="preserve">§ 3º </w:t>
      </w:r>
      <w:r w:rsidRPr="00786D1A">
        <w:rPr>
          <w:rFonts w:ascii="Arial" w:hAnsi="Arial" w:cs="Arial"/>
        </w:rPr>
        <w:t>deste artigo não se aplica aos processos retornados à origem para complementação de instrução que inviabilize a progressão</w:t>
      </w:r>
      <w:r w:rsidR="00695F1C">
        <w:rPr>
          <w:rFonts w:ascii="Arial" w:hAnsi="Arial" w:cs="Arial"/>
        </w:rPr>
        <w:t xml:space="preserve"> e promoção</w:t>
      </w:r>
      <w:r w:rsidRPr="00786D1A">
        <w:rPr>
          <w:rFonts w:ascii="Arial" w:hAnsi="Arial" w:cs="Arial"/>
        </w:rPr>
        <w:t>, quando então valerá a data de retorno do processo devidamente instruído à CPPD.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</w:t>
      </w:r>
      <w:r w:rsidR="00770BEA" w:rsidRPr="00786D1A">
        <w:rPr>
          <w:rFonts w:ascii="Arial" w:hAnsi="Arial" w:cs="Arial"/>
        </w:rPr>
        <w:t>17</w:t>
      </w:r>
      <w:r w:rsidR="00BC07BD">
        <w:rPr>
          <w:rFonts w:ascii="Arial" w:hAnsi="Arial" w:cs="Arial"/>
        </w:rPr>
        <w:t>.</w:t>
      </w:r>
      <w:r w:rsidRPr="00786D1A">
        <w:rPr>
          <w:rFonts w:ascii="Arial" w:hAnsi="Arial" w:cs="Arial"/>
        </w:rPr>
        <w:t xml:space="preserve"> Os benefícios decorrentes das </w:t>
      </w:r>
      <w:r w:rsidR="00DE023E" w:rsidRPr="004B067D">
        <w:rPr>
          <w:rFonts w:ascii="Arial" w:hAnsi="Arial" w:cs="Arial"/>
        </w:rPr>
        <w:t>promoções</w:t>
      </w:r>
      <w:r w:rsidRPr="004B067D">
        <w:rPr>
          <w:rFonts w:ascii="Arial" w:hAnsi="Arial" w:cs="Arial"/>
        </w:rPr>
        <w:t xml:space="preserve"> previstas nesta Resolução entrarão em vigor a partir da data da publicação da Portaria no Boletim de Pessoal da UFVJM e </w:t>
      </w:r>
      <w:r w:rsidR="00695F1C">
        <w:rPr>
          <w:rFonts w:ascii="Arial" w:hAnsi="Arial" w:cs="Arial"/>
        </w:rPr>
        <w:t>d</w:t>
      </w:r>
      <w:r w:rsidRPr="004B067D">
        <w:rPr>
          <w:rFonts w:ascii="Arial" w:hAnsi="Arial" w:cs="Arial"/>
        </w:rPr>
        <w:t>as progressões funcionais,</w:t>
      </w:r>
      <w:r w:rsidRPr="00786D1A">
        <w:rPr>
          <w:rFonts w:ascii="Arial" w:hAnsi="Arial" w:cs="Arial"/>
        </w:rPr>
        <w:t xml:space="preserve"> a partir da data do parecer emitido pela CPPD.</w:t>
      </w:r>
    </w:p>
    <w:p w:rsidR="00320B13" w:rsidRPr="00786D1A" w:rsidRDefault="00320B13" w:rsidP="00695F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Parágrafo único - A data do interstício para o docente habilitar-se à progressão </w:t>
      </w:r>
      <w:r w:rsidR="00695F1C">
        <w:rPr>
          <w:rFonts w:ascii="Arial" w:hAnsi="Arial" w:cs="Arial"/>
        </w:rPr>
        <w:t xml:space="preserve">e promoção </w:t>
      </w:r>
      <w:r w:rsidRPr="00786D1A">
        <w:rPr>
          <w:rFonts w:ascii="Arial" w:hAnsi="Arial" w:cs="Arial"/>
        </w:rPr>
        <w:t>seguinte constará na respectiva portaria.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FA0710" w:rsidRPr="006D52D2" w:rsidRDefault="00770BEA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D52D2">
        <w:rPr>
          <w:rFonts w:ascii="Arial" w:hAnsi="Arial" w:cs="Arial"/>
        </w:rPr>
        <w:t>Art. 18</w:t>
      </w:r>
      <w:r w:rsidR="00BC07BD" w:rsidRPr="006D52D2">
        <w:rPr>
          <w:rFonts w:ascii="Arial" w:hAnsi="Arial" w:cs="Arial"/>
        </w:rPr>
        <w:t>.</w:t>
      </w:r>
      <w:r w:rsidRPr="006D52D2">
        <w:rPr>
          <w:rFonts w:ascii="Arial" w:hAnsi="Arial" w:cs="Arial"/>
        </w:rPr>
        <w:t xml:space="preserve"> </w:t>
      </w:r>
      <w:r w:rsidR="00FA0710" w:rsidRPr="006D52D2">
        <w:rPr>
          <w:rFonts w:ascii="Arial" w:hAnsi="Arial" w:cs="Arial"/>
        </w:rPr>
        <w:t xml:space="preserve">Os docentes que cumpriram o interstício para a progressão </w:t>
      </w:r>
      <w:r w:rsidR="00AB69C7" w:rsidRPr="006D52D2">
        <w:rPr>
          <w:rFonts w:ascii="Arial" w:hAnsi="Arial" w:cs="Arial"/>
        </w:rPr>
        <w:t xml:space="preserve">e promoção </w:t>
      </w:r>
      <w:r w:rsidR="00FA0710" w:rsidRPr="006D52D2">
        <w:rPr>
          <w:rFonts w:ascii="Arial" w:hAnsi="Arial" w:cs="Arial"/>
        </w:rPr>
        <w:t xml:space="preserve">antes da aprovação desta resolução terão seus processos avaliados </w:t>
      </w:r>
      <w:r w:rsidR="00645ABC" w:rsidRPr="006D52D2">
        <w:rPr>
          <w:rFonts w:ascii="Arial" w:hAnsi="Arial" w:cs="Arial"/>
        </w:rPr>
        <w:t>de acordo com a</w:t>
      </w:r>
      <w:r w:rsidR="00FA0710" w:rsidRPr="006D52D2">
        <w:rPr>
          <w:rFonts w:ascii="Arial" w:hAnsi="Arial" w:cs="Arial"/>
        </w:rPr>
        <w:t xml:space="preserve"> </w:t>
      </w:r>
      <w:r w:rsidR="00645ABC" w:rsidRPr="006D52D2">
        <w:rPr>
          <w:rFonts w:ascii="Arial" w:hAnsi="Arial" w:cs="Arial"/>
        </w:rPr>
        <w:t>Resolução n</w:t>
      </w:r>
      <w:r w:rsidR="004B067D" w:rsidRPr="006D52D2">
        <w:rPr>
          <w:rFonts w:ascii="Arial" w:hAnsi="Arial" w:cs="Arial"/>
        </w:rPr>
        <w:t>.</w:t>
      </w:r>
      <w:r w:rsidR="00645ABC" w:rsidRPr="006D52D2">
        <w:rPr>
          <w:rFonts w:ascii="Arial" w:hAnsi="Arial" w:cs="Arial"/>
          <w:vertAlign w:val="superscript"/>
        </w:rPr>
        <w:t>o</w:t>
      </w:r>
      <w:r w:rsidR="00645ABC" w:rsidRPr="006D52D2">
        <w:rPr>
          <w:rFonts w:ascii="Arial" w:hAnsi="Arial" w:cs="Arial"/>
        </w:rPr>
        <w:t xml:space="preserve"> 0</w:t>
      </w:r>
      <w:r w:rsidR="00F85EFA" w:rsidRPr="006D52D2">
        <w:rPr>
          <w:rFonts w:ascii="Arial" w:hAnsi="Arial" w:cs="Arial"/>
        </w:rPr>
        <w:t xml:space="preserve">7- </w:t>
      </w:r>
      <w:r w:rsidR="001E56F1" w:rsidRPr="006D52D2">
        <w:rPr>
          <w:rFonts w:ascii="Arial" w:hAnsi="Arial" w:cs="Arial"/>
        </w:rPr>
        <w:t xml:space="preserve">CONSU, de </w:t>
      </w:r>
      <w:r w:rsidR="00F85EFA" w:rsidRPr="006D52D2">
        <w:rPr>
          <w:rFonts w:ascii="Arial" w:hAnsi="Arial" w:cs="Arial"/>
        </w:rPr>
        <w:t>29</w:t>
      </w:r>
      <w:r w:rsidR="001E56F1" w:rsidRPr="006D52D2">
        <w:rPr>
          <w:rFonts w:ascii="Arial" w:hAnsi="Arial" w:cs="Arial"/>
        </w:rPr>
        <w:t xml:space="preserve"> de </w:t>
      </w:r>
      <w:r w:rsidR="00F85EFA" w:rsidRPr="006D52D2">
        <w:rPr>
          <w:rFonts w:ascii="Arial" w:hAnsi="Arial" w:cs="Arial"/>
        </w:rPr>
        <w:t>junho</w:t>
      </w:r>
      <w:r w:rsidR="001E56F1" w:rsidRPr="006D52D2">
        <w:rPr>
          <w:rFonts w:ascii="Arial" w:hAnsi="Arial" w:cs="Arial"/>
        </w:rPr>
        <w:t xml:space="preserve"> de 201</w:t>
      </w:r>
      <w:r w:rsidR="00F85EFA" w:rsidRPr="006D52D2">
        <w:rPr>
          <w:rFonts w:ascii="Arial" w:hAnsi="Arial" w:cs="Arial"/>
        </w:rPr>
        <w:t>2</w:t>
      </w:r>
      <w:r w:rsidR="001E56F1" w:rsidRPr="006D52D2">
        <w:rPr>
          <w:rFonts w:ascii="Arial" w:hAnsi="Arial" w:cs="Arial"/>
        </w:rPr>
        <w:t xml:space="preserve">, </w:t>
      </w:r>
      <w:r w:rsidR="00645ABC" w:rsidRPr="006D52D2">
        <w:rPr>
          <w:rFonts w:ascii="Arial" w:hAnsi="Arial" w:cs="Arial"/>
        </w:rPr>
        <w:t xml:space="preserve">incluindo o desempenho </w:t>
      </w:r>
      <w:r w:rsidR="00645ABC" w:rsidRPr="006D52D2">
        <w:rPr>
          <w:rFonts w:ascii="Arial" w:hAnsi="Arial" w:cs="Arial"/>
        </w:rPr>
        <w:lastRenderedPageBreak/>
        <w:t>didático avaliado com a participação do corpo discente, estabelecido na presente resolução.</w:t>
      </w:r>
    </w:p>
    <w:p w:rsidR="00645ABC" w:rsidRPr="006D52D2" w:rsidRDefault="00645ABC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highlight w:val="yellow"/>
        </w:rPr>
      </w:pPr>
    </w:p>
    <w:p w:rsidR="00B901AD" w:rsidRPr="006D52D2" w:rsidRDefault="00645ABC" w:rsidP="00B901A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D52D2">
        <w:rPr>
          <w:rFonts w:ascii="Arial" w:hAnsi="Arial" w:cs="Arial"/>
        </w:rPr>
        <w:t xml:space="preserve">Art. 19 </w:t>
      </w:r>
      <w:r w:rsidR="00B901AD" w:rsidRPr="006D52D2">
        <w:rPr>
          <w:rFonts w:ascii="Arial" w:hAnsi="Arial" w:cs="Arial"/>
        </w:rPr>
        <w:t xml:space="preserve">Os </w:t>
      </w:r>
      <w:r w:rsidRPr="006D52D2">
        <w:rPr>
          <w:rFonts w:ascii="Arial" w:hAnsi="Arial" w:cs="Arial"/>
        </w:rPr>
        <w:t xml:space="preserve">docentes que cumprirem o interstício de progressão </w:t>
      </w:r>
      <w:r w:rsidR="00B55943" w:rsidRPr="00C37957">
        <w:rPr>
          <w:rFonts w:ascii="Arial" w:hAnsi="Arial" w:cs="Arial"/>
        </w:rPr>
        <w:t>e promoção</w:t>
      </w:r>
      <w:r w:rsidR="00B55943" w:rsidRPr="006D52D2">
        <w:rPr>
          <w:rFonts w:ascii="Arial" w:hAnsi="Arial" w:cs="Arial"/>
        </w:rPr>
        <w:t xml:space="preserve"> </w:t>
      </w:r>
      <w:r w:rsidRPr="006D52D2">
        <w:rPr>
          <w:rFonts w:ascii="Arial" w:hAnsi="Arial" w:cs="Arial"/>
        </w:rPr>
        <w:t xml:space="preserve">a partir da data de aprovação desta resolução terão seus processos de progressão </w:t>
      </w:r>
      <w:r w:rsidR="00B901AD" w:rsidRPr="006D52D2">
        <w:rPr>
          <w:rFonts w:ascii="Arial" w:hAnsi="Arial" w:cs="Arial"/>
        </w:rPr>
        <w:t>e promoção avaliados de acordo com os critérios estabelecidos nesta resolução.</w:t>
      </w:r>
    </w:p>
    <w:p w:rsidR="00B901AD" w:rsidRDefault="00B901AD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Art. </w:t>
      </w:r>
      <w:r w:rsidR="00645ABC">
        <w:rPr>
          <w:rFonts w:ascii="Arial" w:hAnsi="Arial" w:cs="Arial"/>
        </w:rPr>
        <w:t>20</w:t>
      </w:r>
      <w:r w:rsidRPr="00786D1A">
        <w:rPr>
          <w:rFonts w:ascii="Arial" w:hAnsi="Arial" w:cs="Arial"/>
        </w:rPr>
        <w:t>. Os casos omissos serão resolvidos pel</w:t>
      </w:r>
      <w:r w:rsidR="00770BEA" w:rsidRPr="00786D1A">
        <w:rPr>
          <w:rFonts w:ascii="Arial" w:hAnsi="Arial" w:cs="Arial"/>
        </w:rPr>
        <w:t xml:space="preserve">o CONSU. </w:t>
      </w:r>
    </w:p>
    <w:p w:rsidR="00320B13" w:rsidRPr="00786D1A" w:rsidRDefault="00320B13" w:rsidP="00DF4A2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20B13" w:rsidRPr="00786D1A" w:rsidRDefault="00770BEA" w:rsidP="00DF4A25">
      <w:pPr>
        <w:spacing w:line="36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Art. 2</w:t>
      </w:r>
      <w:r w:rsidR="00645ABC">
        <w:rPr>
          <w:rFonts w:ascii="Arial" w:hAnsi="Arial" w:cs="Arial"/>
        </w:rPr>
        <w:t>1</w:t>
      </w:r>
      <w:r w:rsidR="00BC07BD">
        <w:rPr>
          <w:rFonts w:ascii="Arial" w:hAnsi="Arial" w:cs="Arial"/>
        </w:rPr>
        <w:t>.</w:t>
      </w:r>
      <w:r w:rsidRPr="00786D1A">
        <w:rPr>
          <w:rFonts w:ascii="Arial" w:hAnsi="Arial" w:cs="Arial"/>
        </w:rPr>
        <w:t xml:space="preserve"> </w:t>
      </w:r>
      <w:r w:rsidR="00320B13" w:rsidRPr="00786D1A">
        <w:rPr>
          <w:rFonts w:ascii="Arial" w:hAnsi="Arial" w:cs="Arial"/>
        </w:rPr>
        <w:t xml:space="preserve">Esta Resolução entrará em vigor na data de sua </w:t>
      </w:r>
      <w:r w:rsidR="00E95313" w:rsidRPr="00786D1A">
        <w:rPr>
          <w:rFonts w:ascii="Arial" w:hAnsi="Arial" w:cs="Arial"/>
        </w:rPr>
        <w:t>aprovação</w:t>
      </w:r>
      <w:r w:rsidR="00320B13" w:rsidRPr="00786D1A">
        <w:rPr>
          <w:rFonts w:ascii="Arial" w:hAnsi="Arial" w:cs="Arial"/>
        </w:rPr>
        <w:t>, revogando-se as disposições em contrário.</w:t>
      </w:r>
    </w:p>
    <w:p w:rsidR="00DF4A10" w:rsidRPr="00786D1A" w:rsidRDefault="00DF4A10" w:rsidP="00DF4A25">
      <w:pPr>
        <w:spacing w:line="360" w:lineRule="auto"/>
        <w:jc w:val="both"/>
        <w:rPr>
          <w:rFonts w:ascii="Arial" w:hAnsi="Arial" w:cs="Arial"/>
          <w:color w:val="FF0000"/>
        </w:rPr>
      </w:pPr>
    </w:p>
    <w:p w:rsidR="007B360B" w:rsidRPr="00786D1A" w:rsidRDefault="007B360B" w:rsidP="00DF4A25">
      <w:pPr>
        <w:spacing w:line="360" w:lineRule="auto"/>
        <w:jc w:val="both"/>
        <w:rPr>
          <w:rFonts w:ascii="Arial" w:hAnsi="Arial" w:cs="Arial"/>
          <w:color w:val="FF0000"/>
        </w:rPr>
      </w:pPr>
    </w:p>
    <w:p w:rsidR="00DF4A10" w:rsidRPr="00786D1A" w:rsidRDefault="00DF4A10" w:rsidP="00DF4A10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Diamantina, </w:t>
      </w:r>
      <w:r w:rsidR="007B360B" w:rsidRPr="00786D1A">
        <w:rPr>
          <w:rFonts w:ascii="Arial" w:hAnsi="Arial" w:cs="Arial"/>
        </w:rPr>
        <w:t>06</w:t>
      </w:r>
      <w:r w:rsidRPr="00786D1A">
        <w:rPr>
          <w:rFonts w:ascii="Arial" w:hAnsi="Arial" w:cs="Arial"/>
        </w:rPr>
        <w:t xml:space="preserve"> de </w:t>
      </w:r>
      <w:r w:rsidR="007B360B" w:rsidRPr="00786D1A">
        <w:rPr>
          <w:rFonts w:ascii="Arial" w:hAnsi="Arial" w:cs="Arial"/>
        </w:rPr>
        <w:t>setembro</w:t>
      </w:r>
      <w:r w:rsidRPr="00786D1A">
        <w:rPr>
          <w:rFonts w:ascii="Arial" w:hAnsi="Arial" w:cs="Arial"/>
        </w:rPr>
        <w:t xml:space="preserve"> de 2013.</w:t>
      </w:r>
    </w:p>
    <w:p w:rsidR="00DF4A10" w:rsidRPr="00786D1A" w:rsidRDefault="00DF4A10" w:rsidP="00DF4A10">
      <w:pPr>
        <w:pStyle w:val="Default"/>
        <w:jc w:val="center"/>
        <w:rPr>
          <w:rFonts w:ascii="Arial" w:hAnsi="Arial" w:cs="Arial"/>
        </w:rPr>
      </w:pPr>
    </w:p>
    <w:p w:rsidR="00DF4A10" w:rsidRDefault="00DF4A10" w:rsidP="00DF4A10">
      <w:pPr>
        <w:pStyle w:val="Default"/>
        <w:jc w:val="center"/>
        <w:rPr>
          <w:rFonts w:ascii="Arial" w:hAnsi="Arial" w:cs="Arial"/>
        </w:rPr>
      </w:pPr>
    </w:p>
    <w:p w:rsidR="00427768" w:rsidRPr="00786D1A" w:rsidRDefault="00427768" w:rsidP="00DF4A10">
      <w:pPr>
        <w:pStyle w:val="Default"/>
        <w:jc w:val="center"/>
        <w:rPr>
          <w:rFonts w:ascii="Arial" w:hAnsi="Arial" w:cs="Arial"/>
        </w:rPr>
      </w:pPr>
    </w:p>
    <w:p w:rsidR="00DF4A10" w:rsidRPr="00786D1A" w:rsidRDefault="00DF4A10" w:rsidP="00DF4A10">
      <w:pPr>
        <w:pStyle w:val="Default"/>
        <w:jc w:val="center"/>
        <w:rPr>
          <w:rFonts w:ascii="Arial" w:hAnsi="Arial" w:cs="Arial"/>
          <w:b/>
          <w:i/>
        </w:rPr>
      </w:pPr>
      <w:r w:rsidRPr="00786D1A">
        <w:rPr>
          <w:rFonts w:ascii="Arial" w:hAnsi="Arial" w:cs="Arial"/>
          <w:b/>
          <w:i/>
        </w:rPr>
        <w:t xml:space="preserve">Prof. Pedro </w:t>
      </w:r>
      <w:proofErr w:type="spellStart"/>
      <w:r w:rsidRPr="00786D1A">
        <w:rPr>
          <w:rFonts w:ascii="Arial" w:hAnsi="Arial" w:cs="Arial"/>
          <w:b/>
          <w:i/>
        </w:rPr>
        <w:t>Angelo</w:t>
      </w:r>
      <w:proofErr w:type="spellEnd"/>
      <w:r w:rsidRPr="00786D1A">
        <w:rPr>
          <w:rFonts w:ascii="Arial" w:hAnsi="Arial" w:cs="Arial"/>
          <w:b/>
          <w:i/>
        </w:rPr>
        <w:t xml:space="preserve"> Almeida Abreu</w:t>
      </w:r>
    </w:p>
    <w:p w:rsidR="00DF4A10" w:rsidRDefault="00DF4A10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  <w:r w:rsidRPr="00786D1A">
        <w:rPr>
          <w:rFonts w:ascii="Arial" w:hAnsi="Arial" w:cs="Arial"/>
          <w:b/>
          <w:i/>
        </w:rPr>
        <w:t>Presidente do CONSU</w:t>
      </w: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6D52D2" w:rsidRDefault="006D52D2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6D52D2" w:rsidRDefault="006D52D2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6D52D2" w:rsidRDefault="006D52D2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6D52D2" w:rsidRDefault="006D52D2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B31059" w:rsidRDefault="00B31059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AA6192" w:rsidRDefault="00AA6192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AA6192" w:rsidRDefault="00AA6192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AA6192" w:rsidRDefault="00AA6192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p w:rsidR="00AA6192" w:rsidRDefault="00AA6192" w:rsidP="00DF4A10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</w:rPr>
      </w:pPr>
    </w:p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56"/>
        <w:gridCol w:w="5976"/>
        <w:gridCol w:w="1806"/>
      </w:tblGrid>
      <w:tr w:rsidR="00B31059" w:rsidRPr="00786D1A" w:rsidTr="00807E73">
        <w:tc>
          <w:tcPr>
            <w:tcW w:w="877" w:type="pct"/>
            <w:vAlign w:val="center"/>
          </w:tcPr>
          <w:p w:rsidR="00B31059" w:rsidRPr="00786D1A" w:rsidRDefault="00B31059" w:rsidP="00807E73">
            <w:pPr>
              <w:pStyle w:val="Cabealh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D1A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>
                  <wp:extent cx="885825" cy="885825"/>
                  <wp:effectExtent l="19050" t="0" r="9525" b="0"/>
                  <wp:docPr id="11" name="Imagem 3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6" w:type="pct"/>
            <w:vAlign w:val="center"/>
          </w:tcPr>
          <w:p w:rsidR="00B31059" w:rsidRPr="00786D1A" w:rsidRDefault="00B31059" w:rsidP="00807E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MINISTÉRIO DA EDUCAÇÃO</w:t>
            </w:r>
          </w:p>
          <w:p w:rsidR="00B31059" w:rsidRPr="00786D1A" w:rsidRDefault="00B31059" w:rsidP="00807E73">
            <w:pPr>
              <w:pStyle w:val="Ttulo3"/>
              <w:spacing w:before="0" w:after="0"/>
              <w:jc w:val="center"/>
              <w:rPr>
                <w:sz w:val="20"/>
                <w:szCs w:val="20"/>
              </w:rPr>
            </w:pPr>
            <w:r w:rsidRPr="00786D1A">
              <w:rPr>
                <w:sz w:val="20"/>
                <w:szCs w:val="20"/>
              </w:rPr>
              <w:t>UNIVERSIDADE FEDERAL DOS VALES DO JEQUITINHONA E MUCURI</w:t>
            </w:r>
          </w:p>
          <w:p w:rsidR="00B31059" w:rsidRPr="00786D1A" w:rsidRDefault="00B31059" w:rsidP="00807E7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Conselho Universitário 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57" w:type="pct"/>
            <w:vAlign w:val="center"/>
          </w:tcPr>
          <w:p w:rsidR="00B31059" w:rsidRPr="00786D1A" w:rsidRDefault="00B31059" w:rsidP="00807E73">
            <w:pPr>
              <w:pStyle w:val="Cabealh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D1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990600" cy="752475"/>
                  <wp:effectExtent l="19050" t="0" r="0" b="0"/>
                  <wp:docPr id="12" name="Imagem 4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 </w:t>
      </w:r>
      <w:r w:rsidRPr="00786D1A">
        <w:rPr>
          <w:rFonts w:ascii="Arial" w:hAnsi="Arial" w:cs="Arial"/>
          <w:b/>
          <w:bCs/>
        </w:rPr>
        <w:t>- SOLICITAÇÃO DE PROGRESSÃO FUNCIONAL</w:t>
      </w:r>
      <w:r w:rsidR="00D37973">
        <w:rPr>
          <w:rFonts w:ascii="Arial" w:hAnsi="Arial" w:cs="Arial"/>
          <w:b/>
          <w:bCs/>
        </w:rPr>
        <w:t xml:space="preserve"> E PROMOÇÃO</w:t>
      </w: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31059" w:rsidRDefault="003E16C7" w:rsidP="00B3105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DOCENTE:</w:t>
      </w:r>
      <w:r w:rsidR="00B31059" w:rsidRPr="00786D1A">
        <w:rPr>
          <w:rFonts w:ascii="Arial" w:hAnsi="Arial" w:cs="Arial"/>
        </w:rPr>
        <w:t>_______________________________</w:t>
      </w:r>
      <w:r w:rsidR="00F85EFA">
        <w:rPr>
          <w:rFonts w:ascii="Arial" w:hAnsi="Arial" w:cs="Arial"/>
        </w:rPr>
        <w:t>___________________________</w:t>
      </w:r>
    </w:p>
    <w:p w:rsidR="00F85EFA" w:rsidRPr="00786D1A" w:rsidRDefault="00F85EFA" w:rsidP="00B31059">
      <w:pPr>
        <w:autoSpaceDE w:val="0"/>
        <w:autoSpaceDN w:val="0"/>
        <w:adjustRightInd w:val="0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MATRÍCULA: __________ DATA DE INGRESSO NA UFVJM: _____/_____/_____</w:t>
      </w: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UNIDADE/DEPTO: _________________________________________________</w:t>
      </w: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SITUAÇÃO FUNCIONAL ATUAL</w:t>
      </w: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CLASSE: ________ NÍVEL: ___________ REGIME DE TRABALHO: ___________</w:t>
      </w: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DATA DA ÚLTIMA PROGRESSÃO: _____/_____/_____</w:t>
      </w: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 ________ de _______________ de ________.</w:t>
      </w: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_____________________________ </w:t>
      </w:r>
      <w:r w:rsidR="00F85EFA">
        <w:rPr>
          <w:rFonts w:ascii="Arial" w:hAnsi="Arial" w:cs="Arial"/>
        </w:rPr>
        <w:t xml:space="preserve">                      _______</w:t>
      </w:r>
      <w:r w:rsidRPr="00786D1A">
        <w:rPr>
          <w:rFonts w:ascii="Arial" w:hAnsi="Arial" w:cs="Arial"/>
        </w:rPr>
        <w:t>___________________</w:t>
      </w: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                 Diretor                                                                        Docente</w:t>
      </w: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  <w:b/>
          <w:bCs/>
        </w:rPr>
        <w:t>ATENÇÃO</w:t>
      </w:r>
      <w:r w:rsidRPr="00786D1A">
        <w:rPr>
          <w:rFonts w:ascii="Arial" w:hAnsi="Arial" w:cs="Arial"/>
        </w:rPr>
        <w:t>:</w:t>
      </w: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A progressão funcional</w:t>
      </w:r>
      <w:r w:rsidR="00D37973" w:rsidRPr="00C37957">
        <w:rPr>
          <w:rFonts w:ascii="Arial" w:hAnsi="Arial" w:cs="Arial"/>
          <w:sz w:val="20"/>
          <w:szCs w:val="20"/>
        </w:rPr>
        <w:t xml:space="preserve"> e promoção</w:t>
      </w:r>
      <w:r w:rsidR="00DC1C5D" w:rsidRPr="00C37957">
        <w:rPr>
          <w:rFonts w:ascii="Arial" w:hAnsi="Arial" w:cs="Arial"/>
          <w:sz w:val="20"/>
          <w:szCs w:val="20"/>
        </w:rPr>
        <w:t xml:space="preserve"> serão</w:t>
      </w:r>
      <w:r w:rsidRPr="00C37957">
        <w:rPr>
          <w:rFonts w:ascii="Arial" w:hAnsi="Arial" w:cs="Arial"/>
          <w:sz w:val="20"/>
          <w:szCs w:val="20"/>
        </w:rPr>
        <w:t xml:space="preserve"> solicitada</w:t>
      </w:r>
      <w:r w:rsidR="00DC1C5D" w:rsidRPr="00C37957">
        <w:rPr>
          <w:rFonts w:ascii="Arial" w:hAnsi="Arial" w:cs="Arial"/>
          <w:sz w:val="20"/>
          <w:szCs w:val="20"/>
        </w:rPr>
        <w:t>s</w:t>
      </w:r>
      <w:r w:rsidRPr="00C37957">
        <w:rPr>
          <w:rFonts w:ascii="Arial" w:hAnsi="Arial" w:cs="Arial"/>
          <w:sz w:val="20"/>
          <w:szCs w:val="20"/>
        </w:rPr>
        <w:t xml:space="preserve"> à CPPD e concedida</w:t>
      </w:r>
      <w:r w:rsidR="00DC1C5D" w:rsidRPr="00C37957">
        <w:rPr>
          <w:rFonts w:ascii="Arial" w:hAnsi="Arial" w:cs="Arial"/>
          <w:sz w:val="20"/>
          <w:szCs w:val="20"/>
        </w:rPr>
        <w:t>s</w:t>
      </w:r>
      <w:r w:rsidRPr="00C37957">
        <w:rPr>
          <w:rFonts w:ascii="Arial" w:hAnsi="Arial" w:cs="Arial"/>
          <w:sz w:val="20"/>
          <w:szCs w:val="20"/>
        </w:rPr>
        <w:t xml:space="preserve"> através de avaliação de desempenho do docente conforme Resolução nº 09 – CONSU, de 06 de setembro de 2013. Além deste formulário preenchido, o processo deverá conter:</w:t>
      </w: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 xml:space="preserve">1. Ofício do Diretor da Unidade ao Presidente da CPPD, encaminhando o pedido de progressão funcional </w:t>
      </w:r>
      <w:r w:rsidR="00C37957" w:rsidRPr="00C37957">
        <w:rPr>
          <w:rFonts w:ascii="Arial" w:hAnsi="Arial" w:cs="Arial"/>
          <w:sz w:val="20"/>
          <w:szCs w:val="20"/>
        </w:rPr>
        <w:t>ou de</w:t>
      </w:r>
      <w:r w:rsidR="00DC1C5D" w:rsidRPr="00C37957">
        <w:rPr>
          <w:rFonts w:ascii="Arial" w:hAnsi="Arial" w:cs="Arial"/>
          <w:sz w:val="20"/>
          <w:szCs w:val="20"/>
        </w:rPr>
        <w:t xml:space="preserve"> </w:t>
      </w:r>
      <w:r w:rsidR="00D37973" w:rsidRPr="00C37957">
        <w:rPr>
          <w:rFonts w:ascii="Arial" w:hAnsi="Arial" w:cs="Arial"/>
          <w:sz w:val="20"/>
          <w:szCs w:val="20"/>
        </w:rPr>
        <w:t xml:space="preserve">promoção </w:t>
      </w:r>
      <w:r w:rsidRPr="00C37957">
        <w:rPr>
          <w:rFonts w:ascii="Arial" w:hAnsi="Arial" w:cs="Arial"/>
          <w:sz w:val="20"/>
          <w:szCs w:val="20"/>
        </w:rPr>
        <w:t>do requerente;</w:t>
      </w: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2. Formulário de Atividades de Ensino para comprovação da carga horária didática semanal média correspondente ao último interstício, ou desde a última progressão</w:t>
      </w:r>
      <w:r w:rsidR="00C37957" w:rsidRPr="00C37957">
        <w:rPr>
          <w:rFonts w:ascii="Arial" w:hAnsi="Arial" w:cs="Arial"/>
          <w:sz w:val="20"/>
          <w:szCs w:val="20"/>
        </w:rPr>
        <w:t>, retirado do SIGA</w:t>
      </w:r>
      <w:r w:rsidRPr="00C37957">
        <w:rPr>
          <w:rFonts w:ascii="Arial" w:hAnsi="Arial" w:cs="Arial"/>
          <w:sz w:val="20"/>
          <w:szCs w:val="20"/>
        </w:rPr>
        <w:t xml:space="preserve">; </w:t>
      </w: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3. Relatório de Atividades Docentes. É importante que o solicitante indique, na coluna correspondente, a página do processo em que se encontra cada comprovante das atividades realizadas (disponível no sítio da CPPD);</w:t>
      </w: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4. Cópia da Portaria referente à última progressão, ou Portaria de Admissão na UFVJM;</w:t>
      </w: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5. Cópia da Portaria de afastamento, caso o docente esteja afastado no decorrer do interstício;</w:t>
      </w: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31059" w:rsidRPr="00C37957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C37957">
        <w:rPr>
          <w:rFonts w:ascii="Arial" w:hAnsi="Arial" w:cs="Arial"/>
          <w:b/>
          <w:bCs/>
          <w:sz w:val="20"/>
          <w:szCs w:val="20"/>
        </w:rPr>
        <w:t>Para que seja assegurada a data de cumprimento do interstício, ou a data de abertura do processo para vigência dos benefícios, pede-se que o processo seja encaminhado devidamente instruído com a documentação e assinaturas pertinentes.</w:t>
      </w:r>
    </w:p>
    <w:p w:rsidR="00B31059" w:rsidRPr="00786D1A" w:rsidRDefault="00B31059" w:rsidP="00B31059">
      <w:pPr>
        <w:rPr>
          <w:rFonts w:ascii="Arial" w:hAnsi="Arial" w:cs="Arial"/>
        </w:rPr>
      </w:pPr>
    </w:p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56"/>
        <w:gridCol w:w="5976"/>
        <w:gridCol w:w="1806"/>
      </w:tblGrid>
      <w:tr w:rsidR="00B31059" w:rsidRPr="00786D1A" w:rsidTr="00C37957">
        <w:tc>
          <w:tcPr>
            <w:tcW w:w="877" w:type="pct"/>
            <w:vAlign w:val="center"/>
          </w:tcPr>
          <w:p w:rsidR="00B31059" w:rsidRPr="00786D1A" w:rsidRDefault="00B31059" w:rsidP="00807E73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br w:type="page"/>
            </w: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885825" cy="885825"/>
                  <wp:effectExtent l="19050" t="0" r="9525" b="0"/>
                  <wp:docPr id="17" name="Imagem 5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6" w:type="pct"/>
            <w:vAlign w:val="center"/>
          </w:tcPr>
          <w:p w:rsidR="00B31059" w:rsidRPr="00786D1A" w:rsidRDefault="00B31059" w:rsidP="00807E73">
            <w:pPr>
              <w:jc w:val="center"/>
              <w:rPr>
                <w:rFonts w:ascii="Arial" w:hAnsi="Arial" w:cs="Arial"/>
                <w:b/>
                <w:bCs/>
              </w:rPr>
            </w:pPr>
            <w:r w:rsidRPr="00786D1A">
              <w:rPr>
                <w:rFonts w:ascii="Arial" w:hAnsi="Arial" w:cs="Arial"/>
                <w:b/>
                <w:bCs/>
              </w:rPr>
              <w:t>MINISTÉRIO DA EDUCAÇÃO</w:t>
            </w:r>
          </w:p>
          <w:p w:rsidR="00B31059" w:rsidRPr="00786D1A" w:rsidRDefault="00B31059" w:rsidP="00807E73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786D1A">
              <w:rPr>
                <w:sz w:val="22"/>
                <w:szCs w:val="22"/>
              </w:rPr>
              <w:t>UNIVERSIDADE FEDERAL DOS VALES DO JEQUITINHONA E MUCURI</w:t>
            </w:r>
          </w:p>
          <w:p w:rsidR="00B31059" w:rsidRPr="00786D1A" w:rsidRDefault="00B31059" w:rsidP="00807E73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Conselho Universitário 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57" w:type="pct"/>
            <w:vAlign w:val="center"/>
          </w:tcPr>
          <w:p w:rsidR="00B31059" w:rsidRPr="00786D1A" w:rsidRDefault="00B31059" w:rsidP="00807E73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18" name="Imagem 6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II </w:t>
      </w:r>
      <w:r w:rsidRPr="00786D1A">
        <w:rPr>
          <w:rFonts w:ascii="Arial" w:hAnsi="Arial" w:cs="Arial"/>
          <w:b/>
          <w:bCs/>
        </w:rPr>
        <w:t xml:space="preserve">- SOLICITAÇÃO </w:t>
      </w:r>
      <w:r w:rsidR="00C37957">
        <w:rPr>
          <w:rFonts w:ascii="Arial" w:hAnsi="Arial" w:cs="Arial"/>
          <w:b/>
          <w:bCs/>
        </w:rPr>
        <w:t xml:space="preserve">DE </w:t>
      </w:r>
      <w:r w:rsidR="00F80735">
        <w:rPr>
          <w:rFonts w:ascii="Arial" w:hAnsi="Arial" w:cs="Arial"/>
          <w:b/>
          <w:bCs/>
        </w:rPr>
        <w:t>A</w:t>
      </w:r>
      <w:r w:rsidR="00B65F1D">
        <w:rPr>
          <w:rFonts w:ascii="Arial" w:hAnsi="Arial" w:cs="Arial"/>
          <w:b/>
          <w:bCs/>
        </w:rPr>
        <w:t xml:space="preserve">CELERAÇÃO </w:t>
      </w:r>
      <w:r w:rsidR="00B65F1D" w:rsidRPr="00B65F1D">
        <w:rPr>
          <w:rFonts w:ascii="Arial" w:hAnsi="Arial" w:cs="Arial"/>
          <w:b/>
          <w:bCs/>
        </w:rPr>
        <w:t>DA</w:t>
      </w:r>
      <w:r w:rsidRPr="00B65F1D">
        <w:rPr>
          <w:rFonts w:ascii="Arial" w:hAnsi="Arial" w:cs="Arial"/>
          <w:b/>
          <w:bCs/>
        </w:rPr>
        <w:t xml:space="preserve"> PROMOÇÃO </w:t>
      </w:r>
    </w:p>
    <w:p w:rsidR="00B31059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DOCENTE: _________________________________________________________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MATRÍCULA :</w:t>
      </w:r>
      <w:proofErr w:type="gramEnd"/>
      <w:r>
        <w:rPr>
          <w:rFonts w:ascii="Arial" w:hAnsi="Arial" w:cs="Arial"/>
        </w:rPr>
        <w:t>__________</w:t>
      </w:r>
      <w:r w:rsidRPr="00786D1A">
        <w:rPr>
          <w:rFonts w:ascii="Arial" w:hAnsi="Arial" w:cs="Arial"/>
        </w:rPr>
        <w:t xml:space="preserve"> DATA DE INGRESSO NA INSTITUIÇÃO :___/____/____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UNIDADE/DEPTO</w:t>
      </w:r>
      <w:r>
        <w:rPr>
          <w:rFonts w:ascii="Arial" w:hAnsi="Arial" w:cs="Arial"/>
        </w:rPr>
        <w:t>:</w:t>
      </w:r>
      <w:r w:rsidRPr="00786D1A">
        <w:rPr>
          <w:rFonts w:ascii="Arial" w:hAnsi="Arial" w:cs="Arial"/>
        </w:rPr>
        <w:t>___________________________________________________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SITUAÇÃO FUNCIONAL ATUAL</w:t>
      </w:r>
    </w:p>
    <w:p w:rsidR="00B31059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CLASSE:</w:t>
      </w:r>
      <w:r w:rsidRPr="00786D1A">
        <w:rPr>
          <w:rFonts w:ascii="Arial" w:hAnsi="Arial" w:cs="Arial"/>
        </w:rPr>
        <w:t xml:space="preserve">___________________. </w:t>
      </w:r>
      <w:proofErr w:type="gramStart"/>
      <w:r w:rsidRPr="00786D1A">
        <w:rPr>
          <w:rFonts w:ascii="Arial" w:hAnsi="Arial" w:cs="Arial"/>
        </w:rPr>
        <w:t>NÍVEL :</w:t>
      </w:r>
      <w:proofErr w:type="gramEnd"/>
      <w:r w:rsidRPr="00786D1A">
        <w:rPr>
          <w:rFonts w:ascii="Arial" w:hAnsi="Arial" w:cs="Arial"/>
        </w:rPr>
        <w:t xml:space="preserve"> ______ 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REGIME DE </w:t>
      </w:r>
      <w:proofErr w:type="gramStart"/>
      <w:r w:rsidRPr="00786D1A">
        <w:rPr>
          <w:rFonts w:ascii="Arial" w:hAnsi="Arial" w:cs="Arial"/>
        </w:rPr>
        <w:t>TRABALHO :</w:t>
      </w:r>
      <w:proofErr w:type="gramEnd"/>
      <w:r w:rsidRPr="00786D1A">
        <w:rPr>
          <w:rFonts w:ascii="Arial" w:hAnsi="Arial" w:cs="Arial"/>
        </w:rPr>
        <w:t>_____________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TÍTULO OBTIDO:________________________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Área</w:t>
      </w:r>
      <w:r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de conhecimento:________________________________________________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Instituição:__________________________________________________________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Data de obtenção do </w:t>
      </w:r>
      <w:proofErr w:type="gramStart"/>
      <w:r w:rsidRPr="00786D1A">
        <w:rPr>
          <w:rFonts w:ascii="Arial" w:hAnsi="Arial" w:cs="Arial"/>
        </w:rPr>
        <w:t>título :</w:t>
      </w:r>
      <w:proofErr w:type="gramEnd"/>
      <w:r w:rsidRPr="00786D1A">
        <w:rPr>
          <w:rFonts w:ascii="Arial" w:hAnsi="Arial" w:cs="Arial"/>
        </w:rPr>
        <w:t xml:space="preserve"> _____/_____/_____.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 ________ de _______________ de ________.</w:t>
      </w:r>
    </w:p>
    <w:p w:rsidR="00B31059" w:rsidRPr="00786D1A" w:rsidRDefault="00B31059" w:rsidP="00B31059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––––––––––––––––––––––––</w:t>
      </w: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                 Diretor                                                                        Docente</w:t>
      </w: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Pr="00786D1A" w:rsidRDefault="00B31059" w:rsidP="00B3105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proofErr w:type="gramStart"/>
      <w:r w:rsidRPr="00786D1A">
        <w:rPr>
          <w:rFonts w:ascii="Arial" w:hAnsi="Arial" w:cs="Arial"/>
          <w:b/>
          <w:bCs/>
        </w:rPr>
        <w:lastRenderedPageBreak/>
        <w:t>ATENÇÃO :</w:t>
      </w:r>
      <w:proofErr w:type="gramEnd"/>
      <w:r w:rsidRPr="00786D1A">
        <w:rPr>
          <w:rFonts w:ascii="Arial" w:hAnsi="Arial" w:cs="Arial"/>
          <w:b/>
          <w:bCs/>
        </w:rPr>
        <w:t xml:space="preserve"> </w:t>
      </w: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 </w:t>
      </w:r>
      <w:r w:rsidR="00B65F1D">
        <w:rPr>
          <w:rFonts w:ascii="Arial" w:hAnsi="Arial" w:cs="Arial"/>
        </w:rPr>
        <w:t xml:space="preserve">aceleração da </w:t>
      </w:r>
      <w:r w:rsidR="0032035E">
        <w:rPr>
          <w:rFonts w:ascii="Arial" w:hAnsi="Arial" w:cs="Arial"/>
        </w:rPr>
        <w:t>promoção</w:t>
      </w:r>
      <w:r w:rsidRPr="00786D1A">
        <w:rPr>
          <w:rFonts w:ascii="Arial" w:hAnsi="Arial" w:cs="Arial"/>
        </w:rPr>
        <w:t xml:space="preserve"> será solicitada à CPPD e concedida conforme </w:t>
      </w:r>
      <w:r w:rsidRPr="00B65F1D">
        <w:rPr>
          <w:rFonts w:ascii="Arial" w:hAnsi="Arial" w:cs="Arial"/>
        </w:rPr>
        <w:t>Resolução nº 09 – CONSU, de 06 de setembro de 2013.</w:t>
      </w:r>
      <w:r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Além deste formulário preenchido corretamente, o processo deverá conter:</w:t>
      </w: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1. Ofício do Diretor ao Presidente da CPPD, encaminhando o pedido de </w:t>
      </w:r>
      <w:r w:rsidR="00DC1C5D" w:rsidRPr="00C37957">
        <w:rPr>
          <w:rFonts w:ascii="Arial" w:hAnsi="Arial" w:cs="Arial"/>
        </w:rPr>
        <w:t>aceleração da promoção</w:t>
      </w:r>
      <w:r w:rsidR="00DC1C5D"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do requerente.</w:t>
      </w: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2. Cópia do diploma autenticado em cartório ou pelo diretor da Unidade Acadêmica. </w:t>
      </w: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3. Em caso de não apresentação do Diploma, </w:t>
      </w:r>
      <w:r w:rsidRPr="00786D1A">
        <w:rPr>
          <w:rFonts w:ascii="Arial" w:hAnsi="Arial" w:cs="Arial"/>
          <w:u w:val="single"/>
        </w:rPr>
        <w:t xml:space="preserve">Declaração do Órgão competente da Instituição na qual o docente cursou a </w:t>
      </w:r>
      <w:proofErr w:type="gramStart"/>
      <w:r w:rsidRPr="00786D1A">
        <w:rPr>
          <w:rFonts w:ascii="Arial" w:hAnsi="Arial" w:cs="Arial"/>
          <w:u w:val="single"/>
        </w:rPr>
        <w:t>pós-Graduação</w:t>
      </w:r>
      <w:proofErr w:type="gramEnd"/>
      <w:r w:rsidRPr="00786D1A">
        <w:rPr>
          <w:rFonts w:ascii="Arial" w:hAnsi="Arial" w:cs="Arial"/>
          <w:u w:val="single"/>
        </w:rPr>
        <w:t xml:space="preserve"> certificando que a dissertação ou tese foi homologada ou que o diploma está em fase de expedição; que o docente está apto para receber o título de Mestre e,ou Doutor e todos os direitos que lhe confere o título. A ata da defesa do mestrado ou doutorado deverá ser anexada à Declaração.</w:t>
      </w:r>
      <w:r w:rsidRPr="00786D1A">
        <w:rPr>
          <w:rFonts w:ascii="Arial" w:hAnsi="Arial" w:cs="Arial"/>
        </w:rPr>
        <w:t xml:space="preserve"> Esses documentos devem ser autenticados pelo Programa de Pós-Graduação.</w:t>
      </w: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proofErr w:type="gramStart"/>
      <w:r w:rsidRPr="00786D1A">
        <w:rPr>
          <w:rFonts w:ascii="Arial" w:hAnsi="Arial" w:cs="Arial"/>
        </w:rPr>
        <w:t>4.</w:t>
      </w:r>
      <w:proofErr w:type="gramEnd"/>
      <w:r w:rsidRPr="00786D1A">
        <w:rPr>
          <w:rFonts w:ascii="Arial" w:hAnsi="Arial" w:cs="Arial"/>
        </w:rPr>
        <w:t>Parecer de validação do título apresentado, pela PRPPG, quando se tratar de curso realizado no exterior.</w:t>
      </w: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 xml:space="preserve">O processo deverá chegar à CPPD completo e devidamente assinado, assim, uma vez deferido, o benefício será concedido a partir da data da </w:t>
      </w:r>
      <w:r w:rsidRPr="00287B3A">
        <w:rPr>
          <w:rFonts w:ascii="Arial" w:hAnsi="Arial" w:cs="Arial"/>
          <w:b/>
          <w:bCs/>
        </w:rPr>
        <w:t>sua aprovação e publicação no Boletim do Pessoal.</w:t>
      </w:r>
    </w:p>
    <w:p w:rsidR="00B31059" w:rsidRPr="00786D1A" w:rsidRDefault="00B31059" w:rsidP="00B310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:rsidR="00B31059" w:rsidRPr="00786D1A" w:rsidRDefault="00B31059" w:rsidP="00B31059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br w:type="page"/>
      </w:r>
    </w:p>
    <w:p w:rsidR="00786D1A" w:rsidRDefault="00786D1A">
      <w:pPr>
        <w:rPr>
          <w:rFonts w:ascii="Arial" w:hAnsi="Arial" w:cs="Arial"/>
        </w:rPr>
      </w:pPr>
    </w:p>
    <w:tbl>
      <w:tblPr>
        <w:tblW w:w="10141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1701"/>
        <w:gridCol w:w="6597"/>
        <w:gridCol w:w="1843"/>
      </w:tblGrid>
      <w:tr w:rsidR="004B1661" w:rsidRPr="00786D1A" w:rsidTr="005A4E59">
        <w:trPr>
          <w:trHeight w:val="1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B1661" w:rsidRPr="00786D1A" w:rsidRDefault="004B1661" w:rsidP="00344224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885825" cy="885825"/>
                  <wp:effectExtent l="19050" t="0" r="9525" b="0"/>
                  <wp:docPr id="15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B1661" w:rsidRPr="00786D1A" w:rsidRDefault="004B1661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MINISTÉRIO DA EDUCAÇÃO</w:t>
            </w:r>
          </w:p>
          <w:p w:rsidR="004B1661" w:rsidRPr="00786D1A" w:rsidRDefault="004B1661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UNIVERSIDADE FEDERAL DOS VALES DO JEQUITINHONA E MUCURI</w:t>
            </w:r>
          </w:p>
          <w:p w:rsidR="004B1661" w:rsidRPr="00786D1A" w:rsidRDefault="004B1661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Conselho Universitário 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B1661" w:rsidRPr="00786D1A" w:rsidRDefault="004B1661" w:rsidP="00344224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16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1661" w:rsidRPr="00786D1A" w:rsidRDefault="004B1661" w:rsidP="004B1661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B1661" w:rsidRPr="00786D1A" w:rsidRDefault="004B1661" w:rsidP="004B166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 I</w:t>
      </w:r>
      <w:r w:rsidR="00B31059">
        <w:rPr>
          <w:rFonts w:ascii="Arial" w:hAnsi="Arial" w:cs="Arial"/>
          <w:b/>
          <w:bCs/>
          <w:sz w:val="22"/>
          <w:szCs w:val="22"/>
        </w:rPr>
        <w:t>II</w:t>
      </w:r>
      <w:r w:rsidRPr="00786D1A">
        <w:rPr>
          <w:rFonts w:ascii="Arial" w:hAnsi="Arial" w:cs="Arial"/>
          <w:b/>
          <w:bCs/>
          <w:sz w:val="22"/>
          <w:szCs w:val="22"/>
        </w:rPr>
        <w:t xml:space="preserve"> </w:t>
      </w:r>
      <w:r w:rsidR="00364BFC">
        <w:rPr>
          <w:rFonts w:ascii="Arial" w:hAnsi="Arial" w:cs="Arial"/>
          <w:b/>
          <w:bCs/>
          <w:sz w:val="22"/>
          <w:szCs w:val="22"/>
        </w:rPr>
        <w:t>–</w:t>
      </w:r>
      <w:r w:rsidRPr="00786D1A">
        <w:rPr>
          <w:rFonts w:ascii="Arial" w:hAnsi="Arial" w:cs="Arial"/>
          <w:b/>
          <w:bCs/>
          <w:sz w:val="22"/>
          <w:szCs w:val="22"/>
        </w:rPr>
        <w:t xml:space="preserve"> </w:t>
      </w:r>
      <w:r w:rsidR="00364BFC" w:rsidRPr="0062666C">
        <w:rPr>
          <w:rFonts w:ascii="Arial" w:hAnsi="Arial" w:cs="Arial"/>
          <w:b/>
          <w:bCs/>
          <w:sz w:val="22"/>
          <w:szCs w:val="22"/>
        </w:rPr>
        <w:t>TABELA DE PONTUAÇÃO</w:t>
      </w:r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48"/>
        <w:gridCol w:w="1701"/>
      </w:tblGrid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 - ENSINO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Docência em curso de graduação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140 pontos)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Para turmas com até 30 alunos</w:t>
            </w:r>
          </w:p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31 a 60 alunos: </w:t>
            </w:r>
          </w:p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08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61 a 90 alunos: </w:t>
            </w:r>
          </w:p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09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mais de 90 alunos: </w:t>
            </w:r>
          </w:p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Docência em curso de Pós-graduação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Pós-graduação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lato sensu </w:t>
            </w:r>
            <w:r w:rsidRPr="00786D1A">
              <w:rPr>
                <w:rFonts w:ascii="Arial" w:hAnsi="Arial" w:cs="Arial"/>
                <w:sz w:val="22"/>
                <w:szCs w:val="22"/>
              </w:rPr>
              <w:t>da UFVJM</w:t>
            </w:r>
          </w:p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Pós-graduação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stricto sensu </w:t>
            </w:r>
            <w:r w:rsidRPr="00786D1A">
              <w:rPr>
                <w:rFonts w:ascii="Arial" w:hAnsi="Arial" w:cs="Arial"/>
                <w:sz w:val="22"/>
                <w:szCs w:val="22"/>
              </w:rPr>
              <w:t xml:space="preserve">da UFVJM </w:t>
            </w:r>
          </w:p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</w:rPr>
            </w:pPr>
            <w:r w:rsidRPr="00786D1A">
              <w:rPr>
                <w:rFonts w:ascii="Arial" w:hAnsi="Arial" w:cs="Arial"/>
              </w:rPr>
              <w:t xml:space="preserve"> </w:t>
            </w:r>
            <w:r w:rsidRPr="00786D1A">
              <w:rPr>
                <w:rFonts w:ascii="Arial" w:hAnsi="Arial" w:cs="Arial"/>
                <w:i/>
              </w:rPr>
              <w:t xml:space="preserve">Atividades de Ensino </w:t>
            </w:r>
            <w:r w:rsidRPr="00786D1A">
              <w:rPr>
                <w:rFonts w:ascii="Arial" w:hAnsi="Arial" w:cs="Arial"/>
                <w:b/>
                <w:i/>
              </w:rPr>
              <w:t>(máximo de 60 pontos)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ensino registrado na PROGRAD (mediante relatório atualizado) (por projeto)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115D3C" w:rsidRPr="00786D1A" w:rsidTr="00C37957">
        <w:trPr>
          <w:trHeight w:val="292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 efetivo em Projeto de Ensino (por projeto)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F40BAD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40BAD">
              <w:rPr>
                <w:rFonts w:ascii="Arial" w:hAnsi="Arial" w:cs="Arial"/>
                <w:sz w:val="22"/>
                <w:szCs w:val="22"/>
              </w:rPr>
              <w:t>Ministrante de curso de ensino (por curso)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115D3C" w:rsidRPr="00786D1A" w:rsidTr="00C37957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F40BAD" w:rsidRDefault="00115D3C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40BAD">
              <w:rPr>
                <w:rFonts w:ascii="Arial" w:hAnsi="Arial" w:cs="Arial"/>
                <w:sz w:val="22"/>
                <w:szCs w:val="22"/>
              </w:rPr>
              <w:t>Participação em atividades desenvolvidas pelo FORPED/PROGRAD (por atividade)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115D3C" w:rsidRPr="00786D1A" w:rsidRDefault="00115D3C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115D3C" w:rsidRPr="00786D1A" w:rsidTr="00C37957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BFBFBF"/>
          </w:tcPr>
          <w:p w:rsidR="00115D3C" w:rsidRPr="00786D1A" w:rsidRDefault="00115D3C" w:rsidP="00F40BA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</w:t>
            </w:r>
          </w:p>
        </w:tc>
      </w:tr>
    </w:tbl>
    <w:p w:rsidR="004B1661" w:rsidRPr="00786D1A" w:rsidRDefault="004B1661" w:rsidP="004B1661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9B7E74" w:rsidRDefault="009B7E74" w:rsidP="009B7E74">
      <w:pPr>
        <w:widowControl w:val="0"/>
        <w:autoSpaceDE w:val="0"/>
        <w:autoSpaceDN w:val="0"/>
        <w:adjustRightInd w:val="0"/>
        <w:spacing w:after="200"/>
        <w:ind w:right="140"/>
        <w:jc w:val="both"/>
        <w:rPr>
          <w:rFonts w:ascii="Arial" w:hAnsi="Arial" w:cs="Arial"/>
          <w:b/>
          <w:bCs/>
          <w:sz w:val="22"/>
          <w:szCs w:val="22"/>
        </w:rPr>
      </w:pPr>
      <w:r w:rsidRPr="00786D1A">
        <w:rPr>
          <w:rFonts w:ascii="Arial" w:hAnsi="Arial" w:cs="Arial"/>
          <w:b/>
          <w:bCs/>
          <w:sz w:val="22"/>
          <w:szCs w:val="22"/>
        </w:rPr>
        <w:t>Obs.: O campo I deverá ser informad</w:t>
      </w:r>
      <w:r w:rsidR="00C37957">
        <w:rPr>
          <w:rFonts w:ascii="Arial" w:hAnsi="Arial" w:cs="Arial"/>
          <w:b/>
          <w:bCs/>
          <w:sz w:val="22"/>
          <w:szCs w:val="22"/>
        </w:rPr>
        <w:t>o</w:t>
      </w:r>
      <w:r w:rsidRPr="00786D1A">
        <w:rPr>
          <w:rFonts w:ascii="Arial" w:hAnsi="Arial" w:cs="Arial"/>
          <w:b/>
          <w:bCs/>
          <w:sz w:val="22"/>
          <w:szCs w:val="22"/>
        </w:rPr>
        <w:t xml:space="preserve"> no Formulário ATIVIDADES DE ENSINO assinado pelo chefe do departamento e/ou coordenador de curso.</w:t>
      </w:r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666"/>
      </w:tblGrid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II – PESQUISA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pesquisa aprovado por agência de fomento ou financiado por outros (por projeto)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pesquisa registrado na PRPPG (mediante relatório atualizado) (por projeto)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 efetivo em Projeto de Pesquisa (por projeto)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9B7E74">
            <w:pPr>
              <w:pStyle w:val="PargrafodaList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Participação de grupo de pesquisa registrado na UFVJM e certificado no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diretório de grupo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pesquisa do CNPq (por ano de exercício) (por grupo)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lastRenderedPageBreak/>
              <w:t xml:space="preserve">Líder   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Bolsa de Produtividade em Pesquisa do CNPq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1ª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1B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1C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PQ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1D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PQ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Bolsa de Produtividade em Desenvolvimento Tecnológico e Extensão Inovadora do CNPq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1B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1C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DT </w:t>
            </w:r>
            <w:proofErr w:type="gramStart"/>
            <w:r w:rsidRPr="00786D1A">
              <w:rPr>
                <w:rFonts w:ascii="Arial" w:hAnsi="Arial" w:cs="Arial"/>
              </w:rPr>
              <w:t>1D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DT </w:t>
            </w:r>
            <w:proofErr w:type="gramStart"/>
            <w:r w:rsidRPr="00786D1A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II </w:t>
            </w:r>
          </w:p>
        </w:tc>
      </w:tr>
    </w:tbl>
    <w:p w:rsidR="009B7E74" w:rsidRPr="00786D1A" w:rsidRDefault="009B7E74" w:rsidP="009B7E7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786D1A">
        <w:rPr>
          <w:rFonts w:ascii="Arial" w:hAnsi="Arial" w:cs="Arial"/>
          <w:b/>
          <w:bCs/>
          <w:i/>
          <w:iCs/>
        </w:rPr>
        <w:t xml:space="preserve">Obs.: É expressamente vedada a </w:t>
      </w:r>
      <w:proofErr w:type="spellStart"/>
      <w:r w:rsidRPr="00786D1A">
        <w:rPr>
          <w:rFonts w:ascii="Arial" w:hAnsi="Arial" w:cs="Arial"/>
          <w:b/>
          <w:bCs/>
          <w:i/>
          <w:iCs/>
        </w:rPr>
        <w:t>bi-pontuação</w:t>
      </w:r>
      <w:proofErr w:type="spellEnd"/>
      <w:r w:rsidRPr="00786D1A">
        <w:rPr>
          <w:rFonts w:ascii="Arial" w:hAnsi="Arial" w:cs="Arial"/>
          <w:b/>
          <w:bCs/>
          <w:i/>
          <w:iCs/>
        </w:rPr>
        <w:t xml:space="preserve"> nos itens 1, 2 e 3 que compõem este </w:t>
      </w:r>
      <w:proofErr w:type="gramStart"/>
      <w:r w:rsidRPr="00786D1A">
        <w:rPr>
          <w:rFonts w:ascii="Arial" w:hAnsi="Arial" w:cs="Arial"/>
          <w:b/>
          <w:bCs/>
          <w:i/>
          <w:iCs/>
        </w:rPr>
        <w:t>campo</w:t>
      </w:r>
      <w:proofErr w:type="gramEnd"/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666"/>
      </w:tblGrid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III – EXTENSÃO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e execução de Programa/Projetos de Extensão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</w:rPr>
              <w:t xml:space="preserve">aprovado por agência de fomento ou financiado por outros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e execução de Programa/Projetos de Extensão registrados na PROEXC (mediante relatório atualizado)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Colaboração em Programas/Projetos de Extensão.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de extensão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Ministrante de curso de extensão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II </w:t>
            </w:r>
          </w:p>
        </w:tc>
      </w:tr>
    </w:tbl>
    <w:p w:rsidR="009B7E74" w:rsidRPr="00786D1A" w:rsidRDefault="009B7E74" w:rsidP="009B7E7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786D1A">
        <w:rPr>
          <w:rFonts w:ascii="Arial" w:hAnsi="Arial" w:cs="Arial"/>
          <w:b/>
          <w:bCs/>
          <w:i/>
          <w:iCs/>
        </w:rPr>
        <w:t xml:space="preserve">Obs.: É expressamente vedada a </w:t>
      </w:r>
      <w:proofErr w:type="spellStart"/>
      <w:r w:rsidRPr="00786D1A">
        <w:rPr>
          <w:rFonts w:ascii="Arial" w:hAnsi="Arial" w:cs="Arial"/>
          <w:b/>
          <w:bCs/>
          <w:i/>
          <w:iCs/>
        </w:rPr>
        <w:t>bi-pontuação</w:t>
      </w:r>
      <w:proofErr w:type="spellEnd"/>
      <w:r w:rsidRPr="00786D1A">
        <w:rPr>
          <w:rFonts w:ascii="Arial" w:hAnsi="Arial" w:cs="Arial"/>
          <w:b/>
          <w:bCs/>
          <w:i/>
          <w:iCs/>
        </w:rPr>
        <w:t xml:space="preserve"> nos itens 1, 2 e 3 que compõem este </w:t>
      </w:r>
      <w:proofErr w:type="gramStart"/>
      <w:r w:rsidRPr="00786D1A">
        <w:rPr>
          <w:rFonts w:ascii="Arial" w:hAnsi="Arial" w:cs="Arial"/>
          <w:b/>
          <w:bCs/>
          <w:i/>
          <w:iCs/>
        </w:rPr>
        <w:t>campo</w:t>
      </w:r>
      <w:proofErr w:type="gramEnd"/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666"/>
      </w:tblGrid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IV – PRODUÇÃO INTELECTUAL E TECNOLÓGICA </w:t>
            </w:r>
            <w:r w:rsidRPr="00786D1A">
              <w:rPr>
                <w:rFonts w:ascii="Arial" w:hAnsi="Arial" w:cs="Arial"/>
              </w:rPr>
              <w:t>(pontos por unidade)</w:t>
            </w:r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Livro Publicado no País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(com ISBN e corpo editorial)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Tradução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Livro Publicado no Exterior (com ISBN)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publicado em revista 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CAPES na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área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A1e A2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B1e B2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B3 e B4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17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B5 e C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Artigo publicado em revista indexada (ISSN)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Artigo publicado em revista não indexada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de divulgação científica, tecnológica ou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artística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Em revistas de circulação 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Em revista de circulação internacional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Publicações técnicas editadas por instituições oficiais de ensino, pesquisa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extensão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Material didático (apostila, jogos, outros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Boletim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Cartilha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Folder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Outras publicações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Publicação em sítio eletrônico especializado (INTERNET)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Artigo de imprensa interna ou externa à UFVJM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Produção técnica multimídia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Material de atualização científica (na forma de mídia eletrônica, filmes, vídeos, </w:t>
            </w:r>
            <w:proofErr w:type="spellStart"/>
            <w:r w:rsidRPr="00786D1A">
              <w:rPr>
                <w:rFonts w:ascii="Arial" w:hAnsi="Arial" w:cs="Arial"/>
              </w:rPr>
              <w:t>áudio-visuais</w:t>
            </w:r>
            <w:proofErr w:type="spellEnd"/>
            <w:r w:rsidRPr="00786D1A">
              <w:rPr>
                <w:rFonts w:ascii="Arial" w:hAnsi="Arial" w:cs="Arial"/>
              </w:rPr>
              <w:t xml:space="preserve"> e similares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completo publicado em anais de congressos, simpósios, seminários e similares com comissão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editorial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Resumo publicado em anais de congressos, simpósios, seminários,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>encontros, semanas e similares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local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regional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Resumo expandido publicado em anais de congressos, simpósios, seminários,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>encontros, semanas e similares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local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regional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congressos, simpósios, seminários, encontros, semanas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similares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local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regional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nacional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internacional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Sem apresentação de trabalho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Conferencista, palestrante, </w:t>
            </w:r>
            <w:proofErr w:type="gramStart"/>
            <w:r w:rsidRPr="00786D1A">
              <w:rPr>
                <w:rFonts w:ascii="Arial" w:hAnsi="Arial" w:cs="Arial"/>
              </w:rPr>
              <w:t>debatedor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Propriedade intelectual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Pedido de depósito de patente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Carta patente concedida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</w:tr>
      <w:tr w:rsidR="009B7E74" w:rsidRPr="00786D1A" w:rsidTr="005A4E59">
        <w:trPr>
          <w:trHeight w:val="105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ou certificado de proteção de cultivar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marca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software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desenho industrial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processo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direitos autorais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36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IV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B17087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  <w:b/>
                <w:bCs/>
              </w:rPr>
              <w:t xml:space="preserve">V – ADMINISTRAÇÃO </w:t>
            </w:r>
            <w:r w:rsidRPr="00B17087">
              <w:rPr>
                <w:rFonts w:ascii="Arial" w:hAnsi="Arial" w:cs="Arial"/>
                <w:sz w:val="22"/>
                <w:szCs w:val="22"/>
              </w:rPr>
              <w:t xml:space="preserve">(por ano de exercício somada </w:t>
            </w:r>
            <w:proofErr w:type="gramStart"/>
            <w:r w:rsidRPr="00B17087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B17087">
              <w:rPr>
                <w:rFonts w:ascii="Arial" w:hAnsi="Arial" w:cs="Arial"/>
                <w:sz w:val="22"/>
                <w:szCs w:val="22"/>
              </w:rPr>
              <w:t xml:space="preserve"> fração inferior a um ano) </w:t>
            </w:r>
            <w:r w:rsidRPr="00B17087">
              <w:rPr>
                <w:rFonts w:ascii="Arial" w:hAnsi="Arial" w:cs="Arial"/>
                <w:b/>
                <w:i/>
                <w:iCs/>
              </w:rPr>
              <w:t>(máximo de 120 pontos</w:t>
            </w:r>
            <w:r w:rsidR="00D35E67" w:rsidRPr="00B17087">
              <w:rPr>
                <w:rFonts w:ascii="Arial" w:hAnsi="Arial" w:cs="Arial"/>
                <w:b/>
                <w:i/>
                <w:iCs/>
              </w:rPr>
              <w:t>, exceto para os cargos de Reitor e Vice-Reitor</w:t>
            </w:r>
            <w:r w:rsidRPr="00B17087">
              <w:rPr>
                <w:rFonts w:ascii="Arial" w:hAnsi="Arial" w:cs="Arial"/>
                <w:b/>
                <w:i/>
                <w:iCs/>
              </w:rPr>
              <w:t>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B17087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B17087" w:rsidRDefault="00D35E67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</w:rPr>
              <w:t xml:space="preserve">Reitor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B17087" w:rsidRDefault="00B80C4E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</w:rPr>
              <w:t>1</w:t>
            </w:r>
            <w:r w:rsidR="009B7E74" w:rsidRPr="00B17087">
              <w:rPr>
                <w:rFonts w:ascii="Arial" w:hAnsi="Arial" w:cs="Arial"/>
              </w:rPr>
              <w:t>40</w:t>
            </w:r>
          </w:p>
        </w:tc>
      </w:tr>
      <w:tr w:rsidR="00D35E67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35E67" w:rsidRPr="00B17087" w:rsidRDefault="00D35E67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</w:rPr>
              <w:t xml:space="preserve">Vice-Reitor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35E67" w:rsidRPr="00B17087" w:rsidRDefault="00B80C4E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</w:rPr>
              <w:t>140</w:t>
            </w:r>
          </w:p>
        </w:tc>
      </w:tr>
      <w:tr w:rsidR="00D35E67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35E67" w:rsidRPr="00786D1A" w:rsidRDefault="00D35E67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Assessorias Especiais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35E67" w:rsidRPr="00786D1A" w:rsidRDefault="00B80C4E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Pró-Reitor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Pró-Reitor Adjunto</w:t>
            </w:r>
            <w:r w:rsidR="00977DD2">
              <w:rPr>
                <w:rFonts w:ascii="Arial" w:hAnsi="Arial" w:cs="Arial"/>
              </w:rPr>
              <w:t xml:space="preserve"> </w:t>
            </w:r>
            <w:r w:rsidRPr="00786D1A">
              <w:rPr>
                <w:rFonts w:ascii="Arial" w:hAnsi="Arial" w:cs="Arial"/>
              </w:rPr>
              <w:t>ou Diretor de Pró-reitoria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Superintendente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Diretoria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Unidade Acadêmica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Vice-Diretor de Unidade Acadêmica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Órgão Suplementar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Órgão Complementar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Diretor (outros)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Chefia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Chefe de Gabinete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Chefe de Departamento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Sub-Chefe</w:t>
            </w:r>
            <w:proofErr w:type="spellEnd"/>
            <w:r w:rsidRPr="00786D1A">
              <w:rPr>
                <w:rFonts w:ascii="Arial" w:hAnsi="Arial" w:cs="Arial"/>
              </w:rPr>
              <w:t xml:space="preserve"> de Departamento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  <w:i/>
                <w:iCs/>
              </w:rPr>
              <w:t>Coodenadoria</w:t>
            </w:r>
            <w:proofErr w:type="spell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(Graduação ou Pós-Graduação </w:t>
            </w:r>
            <w:r w:rsidRPr="00786D1A">
              <w:rPr>
                <w:rFonts w:ascii="Arial" w:hAnsi="Arial" w:cs="Arial"/>
                <w:i/>
                <w:iCs/>
              </w:rPr>
              <w:t>stricto sensu</w:t>
            </w:r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Vice-Coordenador</w:t>
            </w:r>
            <w:proofErr w:type="spellEnd"/>
            <w:r w:rsidRPr="00786D1A">
              <w:rPr>
                <w:rFonts w:ascii="Arial" w:hAnsi="Arial" w:cs="Arial"/>
              </w:rPr>
              <w:t xml:space="preserve"> de Curso (Graduação ou Pós-Graduação </w:t>
            </w:r>
            <w:r w:rsidRPr="00786D1A">
              <w:rPr>
                <w:rFonts w:ascii="Arial" w:hAnsi="Arial" w:cs="Arial"/>
                <w:i/>
                <w:iCs/>
              </w:rPr>
              <w:t>stricto sensu</w:t>
            </w:r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de Especialização </w:t>
            </w:r>
            <w:r w:rsidRPr="00786D1A">
              <w:rPr>
                <w:rFonts w:ascii="Arial" w:hAnsi="Arial" w:cs="Arial"/>
                <w:i/>
                <w:iCs/>
              </w:rPr>
              <w:t xml:space="preserve">lato sensu </w:t>
            </w:r>
            <w:r w:rsidRPr="00786D1A">
              <w:rPr>
                <w:rFonts w:ascii="Arial" w:hAnsi="Arial" w:cs="Arial"/>
              </w:rPr>
              <w:t xml:space="preserve">(não remunerado)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Vice-Coordenador</w:t>
            </w:r>
            <w:proofErr w:type="spellEnd"/>
            <w:r w:rsidRPr="00786D1A">
              <w:rPr>
                <w:rFonts w:ascii="Arial" w:hAnsi="Arial" w:cs="Arial"/>
              </w:rPr>
              <w:t xml:space="preserve"> de Curso de Especialização (não remunerado)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da COPESE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Convênio Institucional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/ chefe de setores e laboratórios formalizado por portaria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9B7E74" w:rsidRPr="00786D1A" w:rsidTr="005A4E59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de estágios supervisionados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9B7E74" w:rsidRPr="00786D1A" w:rsidTr="005A4E59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 </w:t>
            </w:r>
          </w:p>
        </w:tc>
      </w:tr>
    </w:tbl>
    <w:p w:rsidR="00071DB0" w:rsidRDefault="00071DB0" w:rsidP="009B7E74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</w:p>
    <w:p w:rsidR="00F92A39" w:rsidRDefault="00F92A39" w:rsidP="009B7E74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666"/>
      </w:tblGrid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lastRenderedPageBreak/>
              <w:t xml:space="preserve">VI – REPRESENTAÇÃO </w:t>
            </w:r>
            <w:r w:rsidRPr="00786D1A">
              <w:rPr>
                <w:rFonts w:ascii="Arial" w:hAnsi="Arial" w:cs="Arial"/>
                <w:sz w:val="22"/>
                <w:szCs w:val="22"/>
              </w:rPr>
              <w:t xml:space="preserve">(por ano de exercício somada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786D1A">
              <w:rPr>
                <w:rFonts w:ascii="Arial" w:hAnsi="Arial" w:cs="Arial"/>
                <w:sz w:val="22"/>
                <w:szCs w:val="22"/>
              </w:rPr>
              <w:t xml:space="preserve"> fração inferior a um ano)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comitês de assessoria, conselhos de diretores e curadores de agências de fomento a ensino, pesquisa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extensão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Consultor </w:t>
            </w:r>
            <w:r w:rsidRPr="00786D1A">
              <w:rPr>
                <w:rFonts w:ascii="Arial" w:hAnsi="Arial" w:cs="Arial"/>
                <w:i/>
                <w:iCs/>
              </w:rPr>
              <w:t>ad hoc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colegiados, conselhos, comitês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comissões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Órgão Colegiado Superior (CONSU, CONSEPE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do Conselho de Curadores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Curadores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Graduação (CONGRAD)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Pesquisa e Pós-Graduação (CPPG)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Extensão e Cultura (COEXC)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da Comissão Permanente de Pessoal Docente (CPPD)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Comissão Permanente de Pessoal Docente (CPPD)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Presidente de Comissão Permanente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</w:rPr>
              <w:t>Membro de Comissão Permanente)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da Comissão de Iniciação Científica e Tecnológica (CICT)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da Comissão Própria de Avaliação (CPA)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da Comissão Própria de Avaliação (CPA)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COPESE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Comitê de Ética em Pesquisa Humana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Comitê de Ética em Pesquisa Humana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Comitê de Ética em Pesquisa Animal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Comitê de Ética em Pesquisa Animal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Comissão temporária constituída por ato específico da Administração Superior ou Setorial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10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de Comissão de Sindicância e Processo Administrativo Disciplinar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Comissão de Sindicância e Processo Administrativo Disciplinar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Congregação da Unidade Acadêmica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Colegiado de Curso de Graduação ou Pós-Graduação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pStyle w:val="PargrafodaList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Participação em colegiados, conselhos e comissões externas (MEC, MCT, SINAES, CNE, INEP, comissões de avaliação de </w:t>
            </w:r>
            <w:proofErr w:type="spellStart"/>
            <w:r w:rsidRPr="00786D1A">
              <w:rPr>
                <w:rFonts w:ascii="Arial" w:hAnsi="Arial" w:cs="Arial"/>
              </w:rPr>
              <w:t>pólos</w:t>
            </w:r>
            <w:proofErr w:type="spellEnd"/>
            <w:r w:rsidRPr="00786D1A">
              <w:rPr>
                <w:rFonts w:ascii="Arial" w:hAnsi="Arial" w:cs="Arial"/>
              </w:rPr>
              <w:t xml:space="preserve"> de EAD, outros) e </w:t>
            </w:r>
            <w:proofErr w:type="gramStart"/>
            <w:r w:rsidRPr="00786D1A">
              <w:rPr>
                <w:rFonts w:ascii="Arial" w:hAnsi="Arial" w:cs="Arial"/>
              </w:rPr>
              <w:t>NDE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3.1. Coordenador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3.2. Membro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071DB0" w:rsidRPr="00786D1A" w:rsidTr="00612E0D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Representante designado por ato da Administração Superior em órgãos ou Instituições de Ciência, Tecnologia e </w:t>
            </w:r>
            <w:proofErr w:type="gramStart"/>
            <w:r w:rsidRPr="00786D1A">
              <w:rPr>
                <w:rFonts w:ascii="Arial" w:hAnsi="Arial" w:cs="Arial"/>
              </w:rPr>
              <w:t>Cultura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071DB0" w:rsidRPr="00786D1A" w:rsidTr="00612E0D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071DB0" w:rsidRPr="00786D1A" w:rsidRDefault="00071DB0" w:rsidP="00287B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 </w:t>
            </w:r>
          </w:p>
        </w:tc>
      </w:tr>
    </w:tbl>
    <w:p w:rsidR="009B7E74" w:rsidRDefault="009B7E74" w:rsidP="009B7E74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  <w:proofErr w:type="gramStart"/>
      <w:r w:rsidRPr="00786D1A">
        <w:rPr>
          <w:rFonts w:ascii="Arial" w:hAnsi="Arial" w:cs="Arial"/>
        </w:rPr>
        <w:t>É</w:t>
      </w:r>
      <w:proofErr w:type="gramEnd"/>
      <w:r w:rsidRPr="00786D1A">
        <w:rPr>
          <w:rFonts w:ascii="Arial" w:hAnsi="Arial" w:cs="Arial"/>
        </w:rPr>
        <w:t xml:space="preserve"> vedada a </w:t>
      </w:r>
      <w:proofErr w:type="spellStart"/>
      <w:r w:rsidRPr="00786D1A">
        <w:rPr>
          <w:rFonts w:ascii="Arial" w:hAnsi="Arial" w:cs="Arial"/>
        </w:rPr>
        <w:t>bi-pontuação</w:t>
      </w:r>
      <w:proofErr w:type="spellEnd"/>
      <w:r w:rsidRPr="00786D1A">
        <w:rPr>
          <w:rFonts w:ascii="Arial" w:hAnsi="Arial" w:cs="Arial"/>
        </w:rPr>
        <w:t xml:space="preserve"> dos membros natos nos Conselhos Superiores, Congregações, Comissões, etc.</w:t>
      </w:r>
    </w:p>
    <w:p w:rsidR="0039058A" w:rsidRDefault="0039058A" w:rsidP="009B7E74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74"/>
        <w:gridCol w:w="11"/>
        <w:gridCol w:w="1664"/>
      </w:tblGrid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1E56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lastRenderedPageBreak/>
              <w:t>VI</w:t>
            </w:r>
            <w:r w:rsidR="00F92A39">
              <w:rPr>
                <w:rFonts w:ascii="Arial" w:hAnsi="Arial" w:cs="Arial"/>
                <w:b/>
                <w:bCs/>
              </w:rPr>
              <w:t>I</w:t>
            </w:r>
            <w:r w:rsidRPr="00786D1A">
              <w:rPr>
                <w:rFonts w:ascii="Arial" w:hAnsi="Arial" w:cs="Arial"/>
                <w:b/>
                <w:bCs/>
              </w:rPr>
              <w:t xml:space="preserve"> – ORIENTAÇÃO, SUPERVISÃO E OUTRAS ATIVIDADES ACADÊMICAS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80 pontos</w:t>
            </w:r>
            <w:proofErr w:type="gramStart"/>
            <w:r w:rsidRPr="00786D1A">
              <w:rPr>
                <w:rFonts w:ascii="Arial" w:hAnsi="Arial" w:cs="Arial"/>
                <w:b/>
                <w:i/>
                <w:iCs/>
              </w:rPr>
              <w:t>)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Graduação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monografia ou TCC de curso de graduação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monitoria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aluno em Programa Institucional de Bolsa (PIBIC, PIBITI, PIBIC EM, BIC Jr, PIBEX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aluno com bolsa vinculada a projeto de pesquisa ou extensão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alunos, </w:t>
            </w:r>
            <w:proofErr w:type="gramStart"/>
            <w:r w:rsidRPr="00786D1A">
              <w:rPr>
                <w:rFonts w:ascii="Arial" w:hAnsi="Arial" w:cs="Arial"/>
              </w:rPr>
              <w:t>não-bolsistas</w:t>
            </w:r>
            <w:proofErr w:type="gramEnd"/>
            <w:r w:rsidRPr="00786D1A">
              <w:rPr>
                <w:rFonts w:ascii="Arial" w:hAnsi="Arial" w:cs="Arial"/>
              </w:rPr>
              <w:t xml:space="preserve">, em projetos de pesquisa ou extensão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no Programa de Bolsa Institucional de Iniciação à Docência – PIBID (por grupo)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Tutoria do Programa de Ensino Tutorial –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</w:rPr>
              <w:t xml:space="preserve">PET (por grupo)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Pós-Graduação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monografia de curso de especialização concluído (</w:t>
            </w:r>
            <w:proofErr w:type="gramStart"/>
            <w:r w:rsidRPr="00786D1A">
              <w:rPr>
                <w:rFonts w:ascii="Arial" w:hAnsi="Arial" w:cs="Arial"/>
              </w:rPr>
              <w:t>não-remunerada</w:t>
            </w:r>
            <w:proofErr w:type="gramEnd"/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Mestrado concluído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proofErr w:type="gram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Mestrado em andamento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Doutorado concluído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proofErr w:type="gram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Doutorado em andamento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06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Pós-Doutorado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Supervisão concluída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Supervisão em andamento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Participação em bancas examinadoras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seleção de bolsistas e voluntários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examinadora de trabalhos de conclusão de curso de graduação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examinadora de monografia de curso de especialização (</w:t>
            </w:r>
            <w:proofErr w:type="gramStart"/>
            <w:r w:rsidRPr="00786D1A">
              <w:rPr>
                <w:rFonts w:ascii="Arial" w:hAnsi="Arial" w:cs="Arial"/>
              </w:rPr>
              <w:t>não-remunerada</w:t>
            </w:r>
            <w:proofErr w:type="gramEnd"/>
            <w:r w:rsidRPr="00786D1A">
              <w:rPr>
                <w:rFonts w:ascii="Arial" w:hAnsi="Arial" w:cs="Arial"/>
              </w:rPr>
              <w:t>)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seleção para pós-graduação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proficiência/suficiência em idiomas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qualificação em cursos de pós-graduação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de dissertação de mestrado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06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de livre-docência ou tese de doutorado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processo seletivo simplificado – Professor </w:t>
            </w:r>
            <w:r w:rsidRPr="00786D1A">
              <w:rPr>
                <w:rFonts w:ascii="Arial" w:hAnsi="Arial" w:cs="Arial"/>
              </w:rPr>
              <w:lastRenderedPageBreak/>
              <w:t xml:space="preserve">Substituto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Membro de banca de concurso público para Professor efetivo da Carreira do Magistério Superior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06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estágio Probatório Docente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e Comissão Especial de Avaliação para fins de Progressão Docente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 xml:space="preserve">Participação em Comissão Editorial, Revisores de Revista Científica, Entidades Científicas e </w:t>
            </w:r>
            <w:proofErr w:type="gramStart"/>
            <w:r w:rsidRPr="009B7E74">
              <w:rPr>
                <w:rFonts w:ascii="Arial" w:hAnsi="Arial" w:cs="Arial"/>
              </w:rPr>
              <w:t>Culturais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de revista </w:t>
            </w:r>
            <w:r w:rsidRPr="009B7E74">
              <w:rPr>
                <w:rFonts w:ascii="Arial" w:hAnsi="Arial" w:cs="Arial"/>
              </w:rPr>
              <w:t xml:space="preserve">indexada (ISSN), registrada no </w:t>
            </w:r>
            <w:proofErr w:type="spellStart"/>
            <w:r w:rsidRPr="009B7E74">
              <w:rPr>
                <w:rFonts w:ascii="Arial" w:hAnsi="Arial" w:cs="Arial"/>
              </w:rPr>
              <w:t>Qualis</w:t>
            </w:r>
            <w:proofErr w:type="spellEnd"/>
            <w:r w:rsidRPr="009B7E74">
              <w:rPr>
                <w:rFonts w:ascii="Arial" w:hAnsi="Arial" w:cs="Arial"/>
              </w:rPr>
              <w:t xml:space="preserve"> </w:t>
            </w:r>
            <w:proofErr w:type="gramStart"/>
            <w:r w:rsidRPr="009B7E74">
              <w:rPr>
                <w:rFonts w:ascii="Arial" w:hAnsi="Arial" w:cs="Arial"/>
              </w:rPr>
              <w:t>CAPES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assistente de revista </w:t>
            </w:r>
            <w:r w:rsidRPr="009B7E74">
              <w:rPr>
                <w:rFonts w:ascii="Arial" w:hAnsi="Arial" w:cs="Arial"/>
              </w:rPr>
              <w:t xml:space="preserve">indexada (ISSN), registrada no </w:t>
            </w:r>
            <w:proofErr w:type="spellStart"/>
            <w:r w:rsidRPr="009B7E74">
              <w:rPr>
                <w:rFonts w:ascii="Arial" w:hAnsi="Arial" w:cs="Arial"/>
              </w:rPr>
              <w:t>Qualis</w:t>
            </w:r>
            <w:proofErr w:type="spellEnd"/>
            <w:r w:rsidRPr="009B7E74">
              <w:rPr>
                <w:rFonts w:ascii="Arial" w:hAnsi="Arial" w:cs="Arial"/>
              </w:rPr>
              <w:t xml:space="preserve"> </w:t>
            </w:r>
            <w:proofErr w:type="gramStart"/>
            <w:r w:rsidRPr="009B7E74">
              <w:rPr>
                <w:rFonts w:ascii="Arial" w:hAnsi="Arial" w:cs="Arial"/>
              </w:rPr>
              <w:t>CAPES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 xml:space="preserve">Revisor de artigo em revista indexada (ISSN), registrada no </w:t>
            </w:r>
            <w:proofErr w:type="spellStart"/>
            <w:r w:rsidRPr="009B7E74">
              <w:rPr>
                <w:rFonts w:ascii="Arial" w:hAnsi="Arial" w:cs="Arial"/>
              </w:rPr>
              <w:t>Qualis</w:t>
            </w:r>
            <w:proofErr w:type="spellEnd"/>
            <w:r w:rsidRPr="009B7E74">
              <w:rPr>
                <w:rFonts w:ascii="Arial" w:hAnsi="Arial" w:cs="Arial"/>
              </w:rPr>
              <w:t xml:space="preserve"> CAPES na </w:t>
            </w:r>
            <w:proofErr w:type="gramStart"/>
            <w:r w:rsidRPr="009B7E74">
              <w:rPr>
                <w:rFonts w:ascii="Arial" w:hAnsi="Arial" w:cs="Arial"/>
              </w:rPr>
              <w:t>área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9B7E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A1 e A2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B1 e B2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04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B3 e B4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B5 e C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Revisor de artigo em revista indexada (ISSN)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Revisor de língua portuguesa ou estrangeira em revista indexada (ISSN) (por artigo)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Revisor de material didático, artigos, capítulo de livro, livros, resumos, “abstracts”, normas da </w:t>
            </w:r>
            <w:proofErr w:type="gramStart"/>
            <w:r w:rsidRPr="00786D1A">
              <w:rPr>
                <w:rFonts w:ascii="Arial" w:hAnsi="Arial" w:cs="Arial"/>
              </w:rPr>
              <w:t>ABNT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>Organização de eventos científicos e de extensão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internacional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nacional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regional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Comissão Organizadora de evento científico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 xml:space="preserve">Programas institucionais, cooperação </w:t>
            </w:r>
            <w:proofErr w:type="gramStart"/>
            <w:r w:rsidRPr="009B7E74">
              <w:rPr>
                <w:rFonts w:ascii="Arial" w:hAnsi="Arial" w:cs="Arial"/>
              </w:rPr>
              <w:t>interinstitucional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geral do Programa de Bolsa Institucional de Iniciação à Docência – PIBID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de área do Programa de Bolsa Institucional de Iniciação à Docência – PIBID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do Programa de Ensino Tutorial – PET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do Programa de Consolidação das Licenciaturas – PRODOCÊNCIA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do Programa de Educação Permanente de Médicos da Família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>Empresa Junior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9B7E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projeto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Trabalhos técnicos (Assessoria, Consultoria, Parecer, Elaboração de Projeto, Relatório técnico, Serviço na área de Saúde, outros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curta duração ministrado (Aperfeiçoamento, Especialização, outro) e </w:t>
            </w:r>
            <w:proofErr w:type="gramStart"/>
            <w:r w:rsidRPr="00786D1A">
              <w:rPr>
                <w:rFonts w:ascii="Arial" w:hAnsi="Arial" w:cs="Arial"/>
              </w:rPr>
              <w:t>Palestras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9B7E74" w:rsidRPr="00786D1A" w:rsidTr="005A4E59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Prêmios e Títulos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Até 10</w:t>
            </w:r>
          </w:p>
        </w:tc>
      </w:tr>
      <w:tr w:rsidR="009B7E74" w:rsidRPr="00786D1A" w:rsidTr="005A4E59">
        <w:trPr>
          <w:trHeight w:val="1"/>
        </w:trPr>
        <w:tc>
          <w:tcPr>
            <w:tcW w:w="914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VII 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1E56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lastRenderedPageBreak/>
              <w:t>VII</w:t>
            </w:r>
            <w:r w:rsidR="008660A0">
              <w:rPr>
                <w:rFonts w:ascii="Arial" w:hAnsi="Arial" w:cs="Arial"/>
                <w:b/>
                <w:bCs/>
              </w:rPr>
              <w:t>I</w:t>
            </w:r>
            <w:r w:rsidRPr="00786D1A">
              <w:rPr>
                <w:rFonts w:ascii="Arial" w:hAnsi="Arial" w:cs="Arial"/>
                <w:b/>
                <w:bCs/>
              </w:rPr>
              <w:t xml:space="preserve"> – DESEMPENHO E CAPACITAÇÃO DOCENTE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40 pontos)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Título de doutorado </w:t>
            </w:r>
            <w:r w:rsidRPr="00786D1A">
              <w:rPr>
                <w:rFonts w:ascii="Arial" w:hAnsi="Arial" w:cs="Arial"/>
                <w:i/>
                <w:iCs/>
              </w:rPr>
              <w:t xml:space="preserve">stricto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sensu</w:t>
            </w:r>
            <w:r w:rsidRPr="00786D1A">
              <w:rPr>
                <w:rFonts w:ascii="Arial" w:hAnsi="Arial" w:cs="Arial"/>
              </w:rPr>
              <w:t>(</w:t>
            </w:r>
            <w:proofErr w:type="gramEnd"/>
            <w:r w:rsidRPr="00786D1A">
              <w:rPr>
                <w:rFonts w:ascii="Arial" w:hAnsi="Arial" w:cs="Arial"/>
              </w:rPr>
              <w:t>exceto para aceleração).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Título de mestrado </w:t>
            </w:r>
            <w:r w:rsidRPr="00786D1A">
              <w:rPr>
                <w:rFonts w:ascii="Arial" w:hAnsi="Arial" w:cs="Arial"/>
                <w:i/>
                <w:iCs/>
              </w:rPr>
              <w:t xml:space="preserve">stricto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sensu</w:t>
            </w:r>
            <w:r w:rsidRPr="00786D1A">
              <w:rPr>
                <w:rFonts w:ascii="Arial" w:hAnsi="Arial" w:cs="Arial"/>
              </w:rPr>
              <w:t>(</w:t>
            </w:r>
            <w:proofErr w:type="gramEnd"/>
            <w:r w:rsidRPr="00786D1A">
              <w:rPr>
                <w:rFonts w:ascii="Arial" w:hAnsi="Arial" w:cs="Arial"/>
              </w:rPr>
              <w:t>exceto para aceleração).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Estágio de pós-doutorado concluído 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especialização (360 horas)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aperfeiçoamento concluído (180 horas)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8660A0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 de extensão com frequ</w:t>
            </w:r>
            <w:r w:rsidR="009B7E74" w:rsidRPr="00786D1A">
              <w:rPr>
                <w:rFonts w:ascii="Arial" w:hAnsi="Arial" w:cs="Arial"/>
              </w:rPr>
              <w:t xml:space="preserve">ência e aproveitamento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Participação em eventos científicos ou cursos de curta duração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9B7E74" w:rsidRPr="00786D1A" w:rsidTr="00BC5DF1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Estágio de capacitação técnica (cada 30 horas)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9B7E74" w:rsidRPr="00786D1A" w:rsidTr="00BC5DF1">
        <w:trPr>
          <w:trHeight w:val="1"/>
        </w:trPr>
        <w:tc>
          <w:tcPr>
            <w:tcW w:w="914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VIII </w:t>
            </w:r>
          </w:p>
        </w:tc>
      </w:tr>
      <w:tr w:rsidR="00BC5DF1" w:rsidRPr="00786D1A" w:rsidTr="00BC5DF1">
        <w:trPr>
          <w:trHeight w:val="1"/>
        </w:trPr>
        <w:tc>
          <w:tcPr>
            <w:tcW w:w="9149" w:type="dxa"/>
            <w:gridSpan w:val="3"/>
            <w:tcBorders>
              <w:top w:val="single" w:sz="4" w:space="0" w:color="auto"/>
            </w:tcBorders>
            <w:shd w:val="clear" w:color="000000" w:fill="D9D9D9"/>
          </w:tcPr>
          <w:p w:rsidR="00BC5DF1" w:rsidRPr="00786D1A" w:rsidRDefault="00BC5DF1" w:rsidP="0034422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9B7E74" w:rsidRPr="00786D1A" w:rsidTr="00BC5DF1">
        <w:trPr>
          <w:trHeight w:val="1"/>
        </w:trPr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I</w:t>
            </w:r>
            <w:r w:rsidR="00BC5DF1">
              <w:rPr>
                <w:rFonts w:ascii="Arial" w:hAnsi="Arial" w:cs="Arial"/>
                <w:b/>
                <w:bCs/>
              </w:rPr>
              <w:t>X</w:t>
            </w:r>
            <w:r w:rsidRPr="00786D1A">
              <w:rPr>
                <w:rFonts w:ascii="Arial" w:hAnsi="Arial" w:cs="Arial"/>
                <w:b/>
                <w:bCs/>
              </w:rPr>
              <w:t xml:space="preserve"> – </w:t>
            </w:r>
            <w:r w:rsidRPr="00786D1A">
              <w:rPr>
                <w:rFonts w:ascii="Arial" w:hAnsi="Arial" w:cs="Arial"/>
                <w:b/>
              </w:rPr>
              <w:t xml:space="preserve">DESEMPENHO DIDÁTICO, AVALIADO COM A PARTICIPAÇÃO DO CORPO </w:t>
            </w:r>
            <w:proofErr w:type="gramStart"/>
            <w:r w:rsidRPr="00786D1A">
              <w:rPr>
                <w:rFonts w:ascii="Arial" w:hAnsi="Arial" w:cs="Arial"/>
                <w:b/>
              </w:rPr>
              <w:t>DISCENTE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 Nota média obtida na avaliação pelos discentes com resultado maior ou igual a 4,0 pontos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Nota média obtida na avaliação pelos discentes com resultado maior e igual a 3,0 e menor que 4,0 pontos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9B7E74" w:rsidRPr="00786D1A" w:rsidTr="005A4E59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Nota média obtida na avaliação pelos discentes com resultado menor que 3,0 pontos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7E74" w:rsidRPr="00786D1A" w:rsidRDefault="009B7E7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00</w:t>
            </w:r>
          </w:p>
        </w:tc>
      </w:tr>
    </w:tbl>
    <w:p w:rsidR="00AE0B55" w:rsidRDefault="00AE0B55">
      <w:pPr>
        <w:rPr>
          <w:rFonts w:ascii="Arial" w:hAnsi="Arial" w:cs="Arial"/>
        </w:rPr>
      </w:pPr>
    </w:p>
    <w:p w:rsidR="004B1661" w:rsidRDefault="00AE0B5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10853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1701"/>
        <w:gridCol w:w="7278"/>
        <w:gridCol w:w="1874"/>
      </w:tblGrid>
      <w:tr w:rsidR="00320B13" w:rsidRPr="00786D1A" w:rsidTr="00B31059">
        <w:trPr>
          <w:trHeight w:val="1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320B13" w:rsidRPr="00786D1A" w:rsidRDefault="0092725A" w:rsidP="00B313E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885825" cy="885825"/>
                  <wp:effectExtent l="19050" t="0" r="9525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MINISTÉRIO DA EDUCAÇÃO</w:t>
            </w:r>
          </w:p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UNIVERSIDADE FEDERAL DOS VALES DO JEQUITINHONA E MUCURI</w:t>
            </w:r>
          </w:p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Conselho Universitário </w:t>
            </w:r>
            <w:r w:rsidR="002C7BAA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2C7BAA"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 w:rsidR="002C7BAA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320B13" w:rsidRPr="00786D1A" w:rsidRDefault="0092725A" w:rsidP="00B313E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786D1A">
        <w:rPr>
          <w:rFonts w:ascii="Arial" w:hAnsi="Arial" w:cs="Arial"/>
          <w:b/>
          <w:bCs/>
          <w:sz w:val="22"/>
          <w:szCs w:val="22"/>
        </w:rPr>
        <w:t>ANEXO IV - RELATÓRIO DE ATIVIDADES DOCENTE</w:t>
      </w:r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83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79"/>
        <w:gridCol w:w="1032"/>
        <w:gridCol w:w="696"/>
        <w:gridCol w:w="590"/>
        <w:gridCol w:w="886"/>
      </w:tblGrid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 - ENSINO 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Docência em curso de graduação</w:t>
            </w:r>
            <w:r w:rsidR="009B07DB" w:rsidRPr="00786D1A">
              <w:rPr>
                <w:rFonts w:ascii="Arial" w:hAnsi="Arial" w:cs="Arial"/>
                <w:i/>
                <w:iCs/>
              </w:rPr>
              <w:t xml:space="preserve"> 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>(máximo de 140 pontos)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Para turmas com até 30 alunos</w:t>
            </w:r>
          </w:p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31 a 60 alunos: </w:t>
            </w:r>
          </w:p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61 a 90 alunos: </w:t>
            </w:r>
          </w:p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mais de 90 alunos: </w:t>
            </w:r>
          </w:p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Docência em curso de Pós-graduação </w:t>
            </w:r>
            <w:r w:rsidR="00F90C62" w:rsidRPr="00786D1A">
              <w:rPr>
                <w:rFonts w:ascii="Arial" w:hAnsi="Arial" w:cs="Arial"/>
                <w:b/>
                <w:i/>
                <w:iCs/>
              </w:rPr>
              <w:t>(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 xml:space="preserve">máximo de </w:t>
            </w:r>
            <w:r w:rsidR="008B0B68" w:rsidRPr="00786D1A">
              <w:rPr>
                <w:rFonts w:ascii="Arial" w:hAnsi="Arial" w:cs="Arial"/>
                <w:b/>
                <w:i/>
                <w:iCs/>
              </w:rPr>
              <w:t>6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>0 pontos)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Pós-graduação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lato sensu </w:t>
            </w:r>
            <w:r w:rsidRPr="00786D1A">
              <w:rPr>
                <w:rFonts w:ascii="Arial" w:hAnsi="Arial" w:cs="Arial"/>
                <w:sz w:val="22"/>
                <w:szCs w:val="22"/>
              </w:rPr>
              <w:t>da UFVJM</w:t>
            </w:r>
          </w:p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Pós-graduação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stricto sensu </w:t>
            </w:r>
            <w:r w:rsidRPr="00786D1A">
              <w:rPr>
                <w:rFonts w:ascii="Arial" w:hAnsi="Arial" w:cs="Arial"/>
                <w:sz w:val="22"/>
                <w:szCs w:val="22"/>
              </w:rPr>
              <w:t xml:space="preserve">da UFVJM </w:t>
            </w:r>
          </w:p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104FC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104FC" w:rsidRPr="00786D1A" w:rsidRDefault="004C3DF6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</w:rPr>
            </w:pPr>
            <w:r w:rsidRPr="00786D1A">
              <w:rPr>
                <w:rFonts w:ascii="Arial" w:hAnsi="Arial" w:cs="Arial"/>
              </w:rPr>
              <w:t xml:space="preserve"> </w:t>
            </w:r>
            <w:r w:rsidRPr="00786D1A">
              <w:rPr>
                <w:rFonts w:ascii="Arial" w:hAnsi="Arial" w:cs="Arial"/>
                <w:i/>
              </w:rPr>
              <w:t xml:space="preserve">Atividades de Ensino </w:t>
            </w:r>
            <w:r w:rsidRPr="00786D1A">
              <w:rPr>
                <w:rFonts w:ascii="Arial" w:hAnsi="Arial" w:cs="Arial"/>
                <w:b/>
                <w:i/>
              </w:rPr>
              <w:t>(máximo de 60 pontos)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104FC" w:rsidRPr="00786D1A" w:rsidRDefault="003104FC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104FC" w:rsidRPr="00786D1A" w:rsidRDefault="003104FC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104FC" w:rsidRPr="00786D1A" w:rsidRDefault="003104FC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104FC" w:rsidRPr="00786D1A" w:rsidRDefault="003104FC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D32DB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4C3DF6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ensino registrado na PROGRAD (mediante relatório atualizado) (por projeto)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4C3DF6" w:rsidP="00FD3DA5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D32DB" w:rsidRPr="00786D1A" w:rsidTr="00F90C62">
        <w:trPr>
          <w:trHeight w:val="292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4C3DF6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 efetivo em Projeto de Ensino (por projeto)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4C3DF6" w:rsidP="00FD3DA5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D32DB" w:rsidRPr="00786D1A" w:rsidTr="00F042B0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4C3DF6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Ministrante de curso de ensino (por curso)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4C3DF6" w:rsidP="00FD3D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FD3DA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D32DB" w:rsidRPr="00786D1A" w:rsidTr="005D32DB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4C3DF6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Participação em atividades desenvolvidas pelo FORPED/PROGRAD (por atividade)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4C3DF6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5D32DB" w:rsidRPr="00786D1A" w:rsidRDefault="005D32DB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5D32DB">
        <w:trPr>
          <w:trHeight w:val="1"/>
        </w:trPr>
        <w:tc>
          <w:tcPr>
            <w:tcW w:w="979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BFBFB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</w:t>
            </w: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BFBFB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  <w:b/>
          <w:bCs/>
          <w:sz w:val="22"/>
          <w:szCs w:val="22"/>
        </w:rPr>
      </w:pPr>
      <w:r w:rsidRPr="00786D1A">
        <w:rPr>
          <w:rFonts w:ascii="Arial" w:hAnsi="Arial" w:cs="Arial"/>
          <w:b/>
          <w:bCs/>
          <w:sz w:val="22"/>
          <w:szCs w:val="22"/>
        </w:rPr>
        <w:t xml:space="preserve">Obs.: O campo I deverá ser </w:t>
      </w:r>
      <w:proofErr w:type="gramStart"/>
      <w:r w:rsidRPr="00786D1A">
        <w:rPr>
          <w:rFonts w:ascii="Arial" w:hAnsi="Arial" w:cs="Arial"/>
          <w:b/>
          <w:bCs/>
          <w:sz w:val="22"/>
          <w:szCs w:val="22"/>
        </w:rPr>
        <w:t>informada</w:t>
      </w:r>
      <w:proofErr w:type="gramEnd"/>
      <w:r w:rsidRPr="00786D1A">
        <w:rPr>
          <w:rFonts w:ascii="Arial" w:hAnsi="Arial" w:cs="Arial"/>
          <w:b/>
          <w:bCs/>
          <w:sz w:val="22"/>
          <w:szCs w:val="22"/>
        </w:rPr>
        <w:t xml:space="preserve"> no Formulário ATIVIDADES DE ENSINO assinado pelo chefe do departamento e/ou coordenador de curso.</w:t>
      </w: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9B07D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II – PESQUISA 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pesquisa aprovado por agência de fomento ou financiado por outros (por projeto)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pesquisa registrado na PRPPG (mediante relatório atualizado) (por projeto)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 efetivo em Projeto de Pesquisa (por projeto)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1068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F90C62">
            <w:pPr>
              <w:pStyle w:val="PargrafodaList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Participação de grupo de pesquisa registrado na UFVJM e certificado no diretório de grupos de pesquisa do CNPq (por ano de exercício) (por grupo)</w:t>
            </w: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lastRenderedPageBreak/>
              <w:t xml:space="preserve">Líder   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Bolsa de Produtividade em Pesquisa do CNPq 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1ª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1B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1C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PQ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1D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PQ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Bolsa de Produtividade em Desenvolvimento Tecnológico e Extensão Inovadora do CNPq 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1B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1C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DT </w:t>
            </w:r>
            <w:proofErr w:type="gramStart"/>
            <w:r w:rsidRPr="00786D1A">
              <w:rPr>
                <w:rFonts w:ascii="Arial" w:hAnsi="Arial" w:cs="Arial"/>
              </w:rPr>
              <w:t>1D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DT </w:t>
            </w:r>
            <w:proofErr w:type="gramStart"/>
            <w:r w:rsidRPr="00786D1A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II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786D1A">
        <w:rPr>
          <w:rFonts w:ascii="Arial" w:hAnsi="Arial" w:cs="Arial"/>
          <w:b/>
          <w:bCs/>
          <w:i/>
          <w:iCs/>
        </w:rPr>
        <w:t xml:space="preserve">Obs.: É expressamente vedada a bi-pontuação nos itens 1, 2 e 3 que compõem este </w:t>
      </w:r>
      <w:proofErr w:type="gramStart"/>
      <w:r w:rsidRPr="00786D1A">
        <w:rPr>
          <w:rFonts w:ascii="Arial" w:hAnsi="Arial" w:cs="Arial"/>
          <w:b/>
          <w:bCs/>
          <w:i/>
          <w:iCs/>
        </w:rPr>
        <w:t>campo</w:t>
      </w:r>
      <w:proofErr w:type="gramEnd"/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9B07D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III – EXTENSÃO</w:t>
            </w:r>
            <w:r w:rsidR="009B07DB" w:rsidRPr="00786D1A">
              <w:rPr>
                <w:rFonts w:ascii="Arial" w:hAnsi="Arial" w:cs="Arial"/>
                <w:b/>
                <w:bCs/>
              </w:rPr>
              <w:t xml:space="preserve"> 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e execução de Programa/Projetos de Extensão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</w:rPr>
              <w:t xml:space="preserve">aprovado por agência de fomento ou financiado por outros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e execução de Programa/Projetos de Extensão registrados na PROEXC (mediante relatório atualizado)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Colaboração em Programas/Projetos de Extensão.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de extensão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Ministrante de curso de extensão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II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786D1A">
        <w:rPr>
          <w:rFonts w:ascii="Arial" w:hAnsi="Arial" w:cs="Arial"/>
          <w:b/>
          <w:bCs/>
          <w:i/>
          <w:iCs/>
        </w:rPr>
        <w:t xml:space="preserve">Obs.: É expressamente vedada a bi-pontuação nos itens 1, 2 e 3 que compõem este </w:t>
      </w:r>
      <w:proofErr w:type="gramStart"/>
      <w:r w:rsidRPr="00786D1A">
        <w:rPr>
          <w:rFonts w:ascii="Arial" w:hAnsi="Arial" w:cs="Arial"/>
          <w:b/>
          <w:bCs/>
          <w:i/>
          <w:iCs/>
        </w:rPr>
        <w:t>campo</w:t>
      </w:r>
      <w:proofErr w:type="gramEnd"/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162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IV – PRODUÇÃO INTELECTUAL</w:t>
            </w:r>
            <w:r w:rsidR="00BD7180" w:rsidRPr="00786D1A">
              <w:rPr>
                <w:rFonts w:ascii="Arial" w:hAnsi="Arial" w:cs="Arial"/>
                <w:b/>
                <w:bCs/>
              </w:rPr>
              <w:t xml:space="preserve"> E TECNOLÓGICA</w:t>
            </w:r>
            <w:r w:rsidRPr="00786D1A">
              <w:rPr>
                <w:rFonts w:ascii="Arial" w:hAnsi="Arial" w:cs="Arial"/>
                <w:b/>
                <w:bCs/>
              </w:rPr>
              <w:t xml:space="preserve"> </w:t>
            </w:r>
            <w:r w:rsidRPr="00786D1A">
              <w:rPr>
                <w:rFonts w:ascii="Arial" w:hAnsi="Arial" w:cs="Arial"/>
              </w:rPr>
              <w:t>(pontos por unidade)</w:t>
            </w:r>
            <w:r w:rsidR="009B07DB" w:rsidRPr="00786D1A">
              <w:rPr>
                <w:rFonts w:ascii="Arial" w:hAnsi="Arial" w:cs="Arial"/>
                <w:i/>
                <w:iCs/>
              </w:rPr>
              <w:t xml:space="preserve"> 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 xml:space="preserve">(máximo de </w:t>
            </w:r>
            <w:r w:rsidR="00B162CB" w:rsidRPr="00786D1A">
              <w:rPr>
                <w:rFonts w:ascii="Arial" w:hAnsi="Arial" w:cs="Arial"/>
                <w:b/>
                <w:i/>
                <w:iCs/>
              </w:rPr>
              <w:t>6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>0 pontos)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Livro Publicado no País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(com ISBN e corpo editorial)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Tradução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Livro Publicado no Exterior (com ISBN)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publicado em revista 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CAPES na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área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A1e A2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B1e B2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B3 e B4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B5 e C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Artigo publicado em revista indexada (ISSN)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Artigo publicado em revista não indexada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de divulgação científica, tecnológica ou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artística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Em revistas de circulação 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Em revista de circulação internacional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Publicações técnicas editadas por instituições oficiais de ensino, pesquisa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extensão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Material didático (apostila, jogos, outros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Boletim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Cartilha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Folder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Outras publicações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Publicação em sítio eletrônico especializado (INTERNET)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Artigo de imprensa interna ou externa à UFVJM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Produção técnica multimídia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Material de atualização científica (na forma de mídia eletrônica, filmes, vídeos, </w:t>
            </w:r>
            <w:proofErr w:type="spellStart"/>
            <w:r w:rsidRPr="00786D1A">
              <w:rPr>
                <w:rFonts w:ascii="Arial" w:hAnsi="Arial" w:cs="Arial"/>
              </w:rPr>
              <w:t>áudio-visuais</w:t>
            </w:r>
            <w:proofErr w:type="spellEnd"/>
            <w:r w:rsidRPr="00786D1A">
              <w:rPr>
                <w:rFonts w:ascii="Arial" w:hAnsi="Arial" w:cs="Arial"/>
              </w:rPr>
              <w:t xml:space="preserve"> e similares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completo publicado em anais de congressos, simpósios, seminários e similares com comissão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editorial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Resumo publicado em anais de congressos, simpósios, seminários,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>encontros, semanas e similares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local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regional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Resumo expandido publicado em anais de congressos, simpósios, seminários,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>encontros, semanas e similares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local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regional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congressos, simpósios, seminários, encontros, semanas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similares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local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regional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nacional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internacional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Sem apresentação de trabalho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Conferencista, palestrante, </w:t>
            </w:r>
            <w:proofErr w:type="gramStart"/>
            <w:r w:rsidRPr="00786D1A">
              <w:rPr>
                <w:rFonts w:ascii="Arial" w:hAnsi="Arial" w:cs="Arial"/>
              </w:rPr>
              <w:t>debatedor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Propriedade intelectual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Pedido de depósito de patente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Carta patente concedida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05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ou certificado de proteção de cultivar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marca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software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desenho industrial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processo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direitos autorais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IV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83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071DB0" w:rsidRDefault="00320B13" w:rsidP="00372E6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  <w:b/>
                <w:bCs/>
              </w:rPr>
              <w:t xml:space="preserve">V – ADMINISTRAÇÃO </w:t>
            </w:r>
            <w:r w:rsidRPr="00071DB0">
              <w:rPr>
                <w:rFonts w:ascii="Arial" w:hAnsi="Arial" w:cs="Arial"/>
                <w:sz w:val="22"/>
                <w:szCs w:val="22"/>
              </w:rPr>
              <w:t xml:space="preserve">(por ano de exercício somada </w:t>
            </w:r>
            <w:proofErr w:type="gramStart"/>
            <w:r w:rsidRPr="00071DB0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071DB0">
              <w:rPr>
                <w:rFonts w:ascii="Arial" w:hAnsi="Arial" w:cs="Arial"/>
                <w:sz w:val="22"/>
                <w:szCs w:val="22"/>
              </w:rPr>
              <w:t xml:space="preserve"> fração inferior a um ano) </w:t>
            </w:r>
            <w:r w:rsidR="009B07DB" w:rsidRPr="00071DB0">
              <w:rPr>
                <w:rFonts w:ascii="Arial" w:hAnsi="Arial" w:cs="Arial"/>
                <w:b/>
                <w:i/>
                <w:iCs/>
              </w:rPr>
              <w:t>(</w:t>
            </w:r>
            <w:r w:rsidR="004C3DF6" w:rsidRPr="00071DB0">
              <w:rPr>
                <w:rFonts w:ascii="Arial" w:hAnsi="Arial" w:cs="Arial"/>
                <w:b/>
                <w:i/>
                <w:iCs/>
              </w:rPr>
              <w:t xml:space="preserve">máximo de </w:t>
            </w:r>
            <w:r w:rsidR="00372E63" w:rsidRPr="00071DB0">
              <w:rPr>
                <w:rFonts w:ascii="Arial" w:hAnsi="Arial" w:cs="Arial"/>
                <w:b/>
                <w:i/>
                <w:iCs/>
              </w:rPr>
              <w:t>120</w:t>
            </w:r>
            <w:r w:rsidR="008E1295" w:rsidRPr="00071DB0">
              <w:rPr>
                <w:rFonts w:ascii="Arial" w:hAnsi="Arial" w:cs="Arial"/>
                <w:b/>
                <w:i/>
                <w:iCs/>
              </w:rPr>
              <w:t xml:space="preserve"> pontos, exceto para os cargos de Reitor e Vice-Reitor)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071DB0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344224" w:rsidRPr="00786D1A" w:rsidTr="00344224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071DB0" w:rsidRDefault="0034422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</w:rPr>
              <w:t>Reitor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071DB0" w:rsidRDefault="0034422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</w:rPr>
              <w:t>140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786D1A" w:rsidRDefault="0034422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786D1A" w:rsidRDefault="0034422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786D1A" w:rsidRDefault="0034422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44224" w:rsidRPr="00786D1A" w:rsidTr="00344224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071DB0" w:rsidRDefault="00344224" w:rsidP="0034422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</w:rPr>
              <w:t>Vice-Reitor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071DB0" w:rsidRDefault="00344224" w:rsidP="003442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</w:rPr>
              <w:t>140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786D1A" w:rsidRDefault="0034422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786D1A" w:rsidRDefault="0034422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44224" w:rsidRPr="00786D1A" w:rsidRDefault="00344224" w:rsidP="00344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BB7B96" w:rsidRPr="00786D1A" w:rsidTr="006628A3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B7B96" w:rsidRPr="00786D1A" w:rsidRDefault="00BB7B96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Assessorias Especiais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B7B96" w:rsidRPr="00786D1A" w:rsidRDefault="00BB7B96" w:rsidP="006628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B7B96" w:rsidRPr="00786D1A" w:rsidRDefault="00BB7B96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B7B96" w:rsidRPr="00786D1A" w:rsidRDefault="00BB7B96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BB7B96" w:rsidRPr="00786D1A" w:rsidRDefault="00BB7B96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Pró-Reitor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44224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Pró-Reitor Adjunto o</w:t>
            </w:r>
            <w:r w:rsidR="00320B13" w:rsidRPr="00786D1A">
              <w:rPr>
                <w:rFonts w:ascii="Arial" w:hAnsi="Arial" w:cs="Arial"/>
              </w:rPr>
              <w:t>u Diretor de Pró-reitoria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Superintendente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Diretoria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Unidade Acadêmica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Vice-Diretor de Unidade Acadêmica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Órgão Suplementar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Órgão Complementar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Diretor (outros)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Chefia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Chefe de Gabinete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Chefe de Departamento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Sub-Chefe de Departamento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  <w:i/>
                <w:iCs/>
              </w:rPr>
              <w:t>Coodenadoria</w:t>
            </w:r>
            <w:proofErr w:type="spell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(Graduação ou Pós-Graduação </w:t>
            </w:r>
            <w:r w:rsidRPr="00786D1A">
              <w:rPr>
                <w:rFonts w:ascii="Arial" w:hAnsi="Arial" w:cs="Arial"/>
                <w:i/>
                <w:iCs/>
              </w:rPr>
              <w:t>stricto sensu</w:t>
            </w:r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Vice-Coordenador de Curso (Graduação ou Pós-Graduação </w:t>
            </w:r>
            <w:r w:rsidRPr="00786D1A">
              <w:rPr>
                <w:rFonts w:ascii="Arial" w:hAnsi="Arial" w:cs="Arial"/>
                <w:i/>
                <w:iCs/>
              </w:rPr>
              <w:t>stricto sensu</w:t>
            </w:r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de Especialização </w:t>
            </w:r>
            <w:r w:rsidRPr="00786D1A">
              <w:rPr>
                <w:rFonts w:ascii="Arial" w:hAnsi="Arial" w:cs="Arial"/>
                <w:i/>
                <w:iCs/>
              </w:rPr>
              <w:t xml:space="preserve">lato sensu </w:t>
            </w:r>
            <w:r w:rsidRPr="00786D1A">
              <w:rPr>
                <w:rFonts w:ascii="Arial" w:hAnsi="Arial" w:cs="Arial"/>
              </w:rPr>
              <w:t xml:space="preserve">(não remunerado)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Vice-Coordenador de Curso de Especialização (não remunerado)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da COPESE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Convênio Institucional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663B3" w:rsidRPr="00786D1A" w:rsidTr="0028739B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663B3" w:rsidRPr="00786D1A" w:rsidRDefault="00A663B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/ chefe de setores e laboratórios formalizado por portaria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663B3" w:rsidRPr="00786D1A" w:rsidRDefault="00A663B3" w:rsidP="002873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663B3" w:rsidRPr="00786D1A" w:rsidRDefault="00A663B3" w:rsidP="002873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663B3" w:rsidRPr="00786D1A" w:rsidRDefault="00A663B3" w:rsidP="002873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A663B3" w:rsidRPr="00786D1A" w:rsidRDefault="00A663B3" w:rsidP="002873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Coordenação </w:t>
            </w:r>
            <w:r w:rsidR="00A663B3" w:rsidRPr="00786D1A">
              <w:rPr>
                <w:rFonts w:ascii="Arial" w:hAnsi="Arial" w:cs="Arial"/>
              </w:rPr>
              <w:t>de estágios supervisionados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F042B0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162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VI – REPRESENTAÇÃO </w:t>
            </w:r>
            <w:r w:rsidRPr="00786D1A">
              <w:rPr>
                <w:rFonts w:ascii="Arial" w:hAnsi="Arial" w:cs="Arial"/>
                <w:sz w:val="22"/>
                <w:szCs w:val="22"/>
              </w:rPr>
              <w:t xml:space="preserve">(por ano de exercício somada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786D1A">
              <w:rPr>
                <w:rFonts w:ascii="Arial" w:hAnsi="Arial" w:cs="Arial"/>
                <w:sz w:val="22"/>
                <w:szCs w:val="22"/>
              </w:rPr>
              <w:t xml:space="preserve"> fração inferior </w:t>
            </w:r>
            <w:r w:rsidRPr="00786D1A">
              <w:rPr>
                <w:rFonts w:ascii="Arial" w:hAnsi="Arial" w:cs="Arial"/>
                <w:sz w:val="22"/>
                <w:szCs w:val="22"/>
              </w:rPr>
              <w:lastRenderedPageBreak/>
              <w:t>a um ano)</w:t>
            </w:r>
            <w:r w:rsidR="009B07DB" w:rsidRPr="00786D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 xml:space="preserve">(máximo de </w:t>
            </w:r>
            <w:r w:rsidR="00B162CB" w:rsidRPr="00786D1A">
              <w:rPr>
                <w:rFonts w:ascii="Arial" w:hAnsi="Arial" w:cs="Arial"/>
                <w:b/>
                <w:i/>
                <w:iCs/>
              </w:rPr>
              <w:t>6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>0 pontos)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lastRenderedPageBreak/>
              <w:t xml:space="preserve">Participação em comitês de assessoria, conselhos de diretores e curadores de agências de fomento a ensino, pesquisa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extensão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Consultor </w:t>
            </w:r>
            <w:r w:rsidRPr="00786D1A">
              <w:rPr>
                <w:rFonts w:ascii="Arial" w:hAnsi="Arial" w:cs="Arial"/>
                <w:i/>
                <w:iCs/>
              </w:rPr>
              <w:t>ad hoc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colegiados, conselhos, comitês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comissões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Órgão Colegiado Superior (CONSU, CONSEPE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do Conselho de Curadores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Curadores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Graduação (CONGRAD)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Pesquisa e Pós-Graduação (CPPG)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Extensão e Cultura (COEXC)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da Comissão Permanente de Pessoal Docente (CPPD)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Comissão Permanente de Pessoal Docente (CPPD)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</w:t>
            </w:r>
            <w:r w:rsidR="00A663B3" w:rsidRPr="00786D1A">
              <w:rPr>
                <w:rFonts w:ascii="Arial" w:hAnsi="Arial" w:cs="Arial"/>
              </w:rPr>
              <w:t>e</w:t>
            </w:r>
            <w:r w:rsidRPr="00786D1A">
              <w:rPr>
                <w:rFonts w:ascii="Arial" w:hAnsi="Arial" w:cs="Arial"/>
              </w:rPr>
              <w:t xml:space="preserve"> Comissão Permanente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</w:rPr>
              <w:t xml:space="preserve">Membro </w:t>
            </w:r>
            <w:r w:rsidR="00A663B3" w:rsidRPr="00786D1A">
              <w:rPr>
                <w:rFonts w:ascii="Arial" w:hAnsi="Arial" w:cs="Arial"/>
              </w:rPr>
              <w:t xml:space="preserve">de </w:t>
            </w:r>
            <w:r w:rsidRPr="00786D1A">
              <w:rPr>
                <w:rFonts w:ascii="Arial" w:hAnsi="Arial" w:cs="Arial"/>
              </w:rPr>
              <w:t>Comissão Permanente)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da Comissão de Iniciação Científica e Tecnológica (CICT)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da Comissão Própria de Avaliação (CPA)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da Comissão Própria de Avaliação (CPA)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COPESE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Comitê de Ética em Pesquisa Humana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Comitê de Ética em Pesquisa Humana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Comitê de Ética em Pesquisa Animal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Comitê de Ética em Pesquisa Animal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Comissão temporária constituída por ato específico da Administração Superior ou Setorial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de Comissão de Sindicância e Processo Administrativo Disciplinar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Comissão de Sindicância e Processo Administrativo Disciplinar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Congregação da Unidade Acadêmica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Colegiado de Curso de Graduação ou Pós-Graduação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F90C62">
            <w:pPr>
              <w:pStyle w:val="PargrafodaList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Participação em colegiados, conselhos e comissões externas (MEC, MCT, SINAES, CNE, INEP, comissões de avaliação de pólos de EAD, outros) e </w:t>
            </w:r>
            <w:proofErr w:type="gramStart"/>
            <w:r w:rsidRPr="00786D1A">
              <w:rPr>
                <w:rFonts w:ascii="Arial" w:hAnsi="Arial" w:cs="Arial"/>
              </w:rPr>
              <w:t>NDE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3.1. Coordenador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3.2. Membro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Representante designado por ato da Administração Superior em órgãos ou Instituições de Ciência, Tecnologia e </w:t>
            </w:r>
            <w:proofErr w:type="gramStart"/>
            <w:r w:rsidRPr="00786D1A">
              <w:rPr>
                <w:rFonts w:ascii="Arial" w:hAnsi="Arial" w:cs="Arial"/>
              </w:rPr>
              <w:t>Cultura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</w:rPr>
            </w:pPr>
          </w:p>
        </w:tc>
      </w:tr>
      <w:tr w:rsidR="00320B13" w:rsidRPr="00786D1A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  <w:proofErr w:type="gramStart"/>
      <w:r w:rsidRPr="00786D1A">
        <w:rPr>
          <w:rFonts w:ascii="Arial" w:hAnsi="Arial" w:cs="Arial"/>
        </w:rPr>
        <w:t>É</w:t>
      </w:r>
      <w:proofErr w:type="gramEnd"/>
      <w:r w:rsidRPr="00786D1A">
        <w:rPr>
          <w:rFonts w:ascii="Arial" w:hAnsi="Arial" w:cs="Arial"/>
        </w:rPr>
        <w:t xml:space="preserve"> vedada a bi-pontuação dos membros natos nos Conselhos Superiores, Congregações, Comissões, etc.</w:t>
      </w:r>
    </w:p>
    <w:p w:rsidR="00320B13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37957" w:rsidRDefault="00C37957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27519" w:rsidRPr="00786D1A" w:rsidRDefault="00827519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74"/>
        <w:gridCol w:w="1029"/>
        <w:gridCol w:w="701"/>
        <w:gridCol w:w="594"/>
        <w:gridCol w:w="884"/>
      </w:tblGrid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162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lastRenderedPageBreak/>
              <w:t>VII – ORIENTAÇÃO, SUPERVISÃO E OUTRAS ATIVIDADES ACADÊMICAS</w:t>
            </w:r>
            <w:r w:rsidR="009B07DB" w:rsidRPr="00786D1A">
              <w:rPr>
                <w:rFonts w:ascii="Arial" w:hAnsi="Arial" w:cs="Arial"/>
                <w:b/>
                <w:bCs/>
              </w:rPr>
              <w:t xml:space="preserve"> 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 xml:space="preserve">(máximo de </w:t>
            </w:r>
            <w:r w:rsidR="00B162CB" w:rsidRPr="00786D1A">
              <w:rPr>
                <w:rFonts w:ascii="Arial" w:hAnsi="Arial" w:cs="Arial"/>
                <w:b/>
                <w:i/>
                <w:iCs/>
              </w:rPr>
              <w:t>8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>0 pontos</w:t>
            </w:r>
            <w:proofErr w:type="gramStart"/>
            <w:r w:rsidR="004C3DF6" w:rsidRPr="00786D1A">
              <w:rPr>
                <w:rFonts w:ascii="Arial" w:hAnsi="Arial" w:cs="Arial"/>
                <w:b/>
                <w:i/>
                <w:iCs/>
              </w:rPr>
              <w:t>)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Graduação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monografia ou TCC de curso de graduação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monitoria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aluno em Programa Institucional de Bolsa (PIBIC, PIBITI, PIBIC EM, BIC Jr, PIBEX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aluno com bolsa vinculada a projeto de pesquisa ou extensão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alunos, </w:t>
            </w:r>
            <w:proofErr w:type="gramStart"/>
            <w:r w:rsidRPr="00786D1A">
              <w:rPr>
                <w:rFonts w:ascii="Arial" w:hAnsi="Arial" w:cs="Arial"/>
              </w:rPr>
              <w:t>não-bolsistas</w:t>
            </w:r>
            <w:proofErr w:type="gramEnd"/>
            <w:r w:rsidRPr="00786D1A">
              <w:rPr>
                <w:rFonts w:ascii="Arial" w:hAnsi="Arial" w:cs="Arial"/>
              </w:rPr>
              <w:t xml:space="preserve">, em projetos de pesquisa ou extensão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no Programa de Bolsa Institucional de Iniciação à Docência – PIBID (por grupo)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Tutoria do Programa de Ensino Tutorial –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</w:rPr>
              <w:t xml:space="preserve">PET (por grupo)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Pós-Graduação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monografia de curso de especialização concluído (</w:t>
            </w:r>
            <w:proofErr w:type="gramStart"/>
            <w:r w:rsidRPr="00786D1A">
              <w:rPr>
                <w:rFonts w:ascii="Arial" w:hAnsi="Arial" w:cs="Arial"/>
              </w:rPr>
              <w:t>não-remunerada</w:t>
            </w:r>
            <w:proofErr w:type="gramEnd"/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Mestrado concluído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</w:rPr>
              <w:t>Co-orientação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Mestrado em andamento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Co-Orientação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Doutorado concluído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</w:rPr>
              <w:t>Co-orientação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Doutorado em andamento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06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Co-Orientação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Pós-Doutorado 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Supervisão concluída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Supervisão em andamento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Participação em bancas examinadoras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seleção de bolsistas e voluntários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examinadora de trabalhos de conclusão de curso de graduação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examinadora de monografia de curso de especialização (</w:t>
            </w:r>
            <w:proofErr w:type="gramStart"/>
            <w:r w:rsidRPr="00786D1A">
              <w:rPr>
                <w:rFonts w:ascii="Arial" w:hAnsi="Arial" w:cs="Arial"/>
              </w:rPr>
              <w:t>não-remunerada</w:t>
            </w:r>
            <w:proofErr w:type="gramEnd"/>
            <w:r w:rsidRPr="00786D1A">
              <w:rPr>
                <w:rFonts w:ascii="Arial" w:hAnsi="Arial" w:cs="Arial"/>
              </w:rPr>
              <w:t>)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seleção para pós-graduação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proficiência/suficiência em idiomas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qualificação em cursos de pós-graduação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de dissertação de mestrado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06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de livre-docência ou tese de doutorado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processo seletivo simplificado – Professor </w:t>
            </w:r>
            <w:r w:rsidRPr="00786D1A">
              <w:rPr>
                <w:rFonts w:ascii="Arial" w:hAnsi="Arial" w:cs="Arial"/>
              </w:rPr>
              <w:lastRenderedPageBreak/>
              <w:t xml:space="preserve">Substituto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Membro de banca de concurso público para Professor efetivo da Carreira do Magistério Superior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06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estágio Probatório Docente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e Comissão Especial de Avaliação para fins de Progressão Docente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Comissão Editorial, Revisores de Revista Científica, Entidades Científicas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Culturais</w:t>
            </w:r>
            <w:proofErr w:type="gramEnd"/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de revista </w:t>
            </w:r>
            <w:r w:rsidRPr="00786D1A">
              <w:rPr>
                <w:rFonts w:ascii="Arial" w:hAnsi="Arial" w:cs="Arial"/>
                <w:i/>
                <w:iCs/>
              </w:rPr>
              <w:t xml:space="preserve">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CAPES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assistente de revista </w:t>
            </w:r>
            <w:r w:rsidRPr="00786D1A">
              <w:rPr>
                <w:rFonts w:ascii="Arial" w:hAnsi="Arial" w:cs="Arial"/>
                <w:i/>
                <w:iCs/>
              </w:rPr>
              <w:t xml:space="preserve">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CAPES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Revisor de artigo em revista 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CAPES na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área</w:t>
            </w:r>
            <w:proofErr w:type="gramEnd"/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A1 e A2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B1 e B2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04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B3 e B4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B5 e C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Revisor de artigo em revista indexada (ISSN)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Revisor de língua portuguesa ou estrangeira em revista indexada (ISSN) (por artigo)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Revisor de material didático, artigos, capítulo de livro, livros, resumos, “abstracts”, normas da </w:t>
            </w:r>
            <w:proofErr w:type="gramStart"/>
            <w:r w:rsidRPr="00786D1A">
              <w:rPr>
                <w:rFonts w:ascii="Arial" w:hAnsi="Arial" w:cs="Arial"/>
              </w:rPr>
              <w:t>ABNT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Organização de eventos científicos e de extensão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internacional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nacional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regional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Comissão Organizadora de evento científico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Programas institucionais, cooperação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interinstitucional</w:t>
            </w:r>
            <w:proofErr w:type="gramEnd"/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geral do Programa de Bolsa Institucional de Iniciação à Docência – PIBID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de área do Programa de Bolsa Institucional de Iniciação à Docência – PIBID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do Programa de Ensino Tutorial – PET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do Programa de Consolidação das Licenciaturas – PRODOCÊNCIA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do Programa de Educação Permanente de Médicos da Família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Empresa Junior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projeto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Trabalhos técnicos (Assessoria, Consultoria, Parecer, Elaboração de Projeto, Relatório técnico, Serviço na área de Saúde, outros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curta duração ministrado (Aperfeiçoamento, Especialização, outro) e </w:t>
            </w:r>
            <w:proofErr w:type="gramStart"/>
            <w:r w:rsidRPr="00786D1A">
              <w:rPr>
                <w:rFonts w:ascii="Arial" w:hAnsi="Arial" w:cs="Arial"/>
              </w:rPr>
              <w:t>Palestras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Prêmios e Títulos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Até 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>
        <w:trPr>
          <w:trHeight w:val="1"/>
        </w:trPr>
        <w:tc>
          <w:tcPr>
            <w:tcW w:w="979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VII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95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5"/>
        <w:gridCol w:w="1035"/>
        <w:gridCol w:w="675"/>
        <w:gridCol w:w="600"/>
        <w:gridCol w:w="900"/>
      </w:tblGrid>
      <w:tr w:rsidR="00320B13" w:rsidRPr="00786D1A" w:rsidTr="00BB7B96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9B07D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VIII – DESEMPENHO E CAPACITAÇÃO DOCENTE </w:t>
            </w:r>
            <w:r w:rsidR="004C3DF6" w:rsidRPr="00786D1A">
              <w:rPr>
                <w:rFonts w:ascii="Arial" w:hAnsi="Arial" w:cs="Arial"/>
                <w:b/>
                <w:i/>
                <w:iCs/>
              </w:rPr>
              <w:t>(máximo de 40 pontos)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BB7B96" w:rsidRPr="00786D1A" w:rsidTr="00BB7B96">
        <w:trPr>
          <w:trHeight w:val="1"/>
        </w:trPr>
        <w:tc>
          <w:tcPr>
            <w:tcW w:w="748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Título de doutorado </w:t>
            </w:r>
            <w:r w:rsidRPr="00786D1A">
              <w:rPr>
                <w:rFonts w:ascii="Arial" w:hAnsi="Arial" w:cs="Arial"/>
                <w:i/>
                <w:iCs/>
              </w:rPr>
              <w:t xml:space="preserve">stricto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sensu</w:t>
            </w:r>
            <w:r w:rsidRPr="00786D1A">
              <w:rPr>
                <w:rFonts w:ascii="Arial" w:hAnsi="Arial" w:cs="Arial"/>
              </w:rPr>
              <w:t>(</w:t>
            </w:r>
            <w:proofErr w:type="gramEnd"/>
            <w:r w:rsidRPr="00786D1A">
              <w:rPr>
                <w:rFonts w:ascii="Arial" w:hAnsi="Arial" w:cs="Arial"/>
              </w:rPr>
              <w:t>exceto para aceleração).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BB7B96" w:rsidRPr="00786D1A" w:rsidTr="00BB7B96">
        <w:trPr>
          <w:trHeight w:val="1"/>
        </w:trPr>
        <w:tc>
          <w:tcPr>
            <w:tcW w:w="748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Título de mestrado </w:t>
            </w:r>
            <w:r w:rsidRPr="00786D1A">
              <w:rPr>
                <w:rFonts w:ascii="Arial" w:hAnsi="Arial" w:cs="Arial"/>
                <w:i/>
                <w:iCs/>
              </w:rPr>
              <w:t xml:space="preserve">stricto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sensu</w:t>
            </w:r>
            <w:r w:rsidRPr="00786D1A">
              <w:rPr>
                <w:rFonts w:ascii="Arial" w:hAnsi="Arial" w:cs="Arial"/>
              </w:rPr>
              <w:t>(</w:t>
            </w:r>
            <w:proofErr w:type="gramEnd"/>
            <w:r w:rsidRPr="00786D1A">
              <w:rPr>
                <w:rFonts w:ascii="Arial" w:hAnsi="Arial" w:cs="Arial"/>
              </w:rPr>
              <w:t>exceto para aceleração).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BB7B96">
        <w:trPr>
          <w:trHeight w:val="1"/>
        </w:trPr>
        <w:tc>
          <w:tcPr>
            <w:tcW w:w="748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Estágio de pós-doutorado concluído 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BB7B96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especialização (360 horas)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BB7B96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aperfeiçoamento concluído (180 horas)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BB7B96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extensão com freqüência e aproveitamento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BB7B96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Participação em eventos científicos ou cursos de curta duração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BB7B96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B7B9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Estágio de capacitação técnica (cada 30 horas)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20B13" w:rsidRPr="00786D1A" w:rsidTr="00BB7B96">
        <w:trPr>
          <w:trHeight w:val="1"/>
        </w:trPr>
        <w:tc>
          <w:tcPr>
            <w:tcW w:w="979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VIII 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95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5"/>
        <w:gridCol w:w="1035"/>
        <w:gridCol w:w="675"/>
        <w:gridCol w:w="600"/>
        <w:gridCol w:w="900"/>
      </w:tblGrid>
      <w:tr w:rsidR="009B07DB" w:rsidRPr="00786D1A" w:rsidTr="00EB5660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07DB" w:rsidRPr="00786D1A" w:rsidRDefault="009B07DB" w:rsidP="00D103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I</w:t>
            </w:r>
            <w:r w:rsidR="001E56F1">
              <w:rPr>
                <w:rFonts w:ascii="Arial" w:hAnsi="Arial" w:cs="Arial"/>
                <w:b/>
                <w:bCs/>
              </w:rPr>
              <w:t>X</w:t>
            </w:r>
            <w:r w:rsidRPr="00786D1A">
              <w:rPr>
                <w:rFonts w:ascii="Arial" w:hAnsi="Arial" w:cs="Arial"/>
                <w:b/>
                <w:bCs/>
              </w:rPr>
              <w:t xml:space="preserve"> – </w:t>
            </w:r>
            <w:r w:rsidRPr="00786D1A">
              <w:rPr>
                <w:rFonts w:ascii="Arial" w:hAnsi="Arial" w:cs="Arial"/>
                <w:b/>
              </w:rPr>
              <w:t xml:space="preserve">DESEMPENHO DIDÁTICO, AVALIADO COM A PARTICIPAÇÃO DO CORPO </w:t>
            </w:r>
            <w:proofErr w:type="gramStart"/>
            <w:r w:rsidRPr="00786D1A">
              <w:rPr>
                <w:rFonts w:ascii="Arial" w:hAnsi="Arial" w:cs="Arial"/>
                <w:b/>
              </w:rPr>
              <w:t>DISCENTE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07DB" w:rsidRPr="00786D1A" w:rsidRDefault="009B07DB" w:rsidP="00D103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07DB" w:rsidRPr="00786D1A" w:rsidRDefault="009B07DB" w:rsidP="0074748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</w:t>
            </w:r>
            <w:r w:rsidR="0074748C"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07DB" w:rsidRPr="00786D1A" w:rsidRDefault="009B07DB" w:rsidP="00D103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9B07DB" w:rsidRPr="00786D1A" w:rsidRDefault="009B07DB" w:rsidP="00D103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9B07DB" w:rsidRPr="00786D1A" w:rsidTr="00EB5660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07DB" w:rsidRPr="00786D1A" w:rsidRDefault="00EB5660" w:rsidP="00F90C6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 N</w:t>
            </w:r>
            <w:r w:rsidR="009B07DB" w:rsidRPr="00786D1A">
              <w:rPr>
                <w:rFonts w:ascii="Arial" w:hAnsi="Arial" w:cs="Arial"/>
              </w:rPr>
              <w:t xml:space="preserve">ota média </w:t>
            </w:r>
            <w:r w:rsidRPr="00786D1A">
              <w:rPr>
                <w:rFonts w:ascii="Arial" w:hAnsi="Arial" w:cs="Arial"/>
              </w:rPr>
              <w:t xml:space="preserve">obtida na avaliação pelos discentes com resultado </w:t>
            </w:r>
            <w:r w:rsidR="009B07DB" w:rsidRPr="00786D1A">
              <w:rPr>
                <w:rFonts w:ascii="Arial" w:hAnsi="Arial" w:cs="Arial"/>
              </w:rPr>
              <w:t xml:space="preserve">maior ou igual a 4,0 </w:t>
            </w:r>
            <w:r w:rsidRPr="00786D1A">
              <w:rPr>
                <w:rFonts w:ascii="Arial" w:hAnsi="Arial" w:cs="Arial"/>
              </w:rPr>
              <w:t>pontos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07DB" w:rsidRPr="00786D1A" w:rsidRDefault="00EB5660" w:rsidP="00D103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07DB" w:rsidRPr="00786D1A" w:rsidRDefault="009B07DB" w:rsidP="00D103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07DB" w:rsidRPr="00786D1A" w:rsidRDefault="009B07DB" w:rsidP="00D103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9B07DB" w:rsidRPr="00786D1A" w:rsidRDefault="009B07DB" w:rsidP="00D103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B5660" w:rsidRPr="00786D1A" w:rsidTr="00EB5660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F90C6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Nota média obtida na avaliação pelos discentes com resultado maior e igual a 3,0 e menor que 4,0 pontos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6628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B5660" w:rsidRPr="00786D1A" w:rsidTr="00EB5660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F90C6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Nota média obtida na avaliação pelos discentes com resultado </w:t>
            </w:r>
            <w:r w:rsidR="00BB7B96" w:rsidRPr="00786D1A">
              <w:rPr>
                <w:rFonts w:ascii="Arial" w:hAnsi="Arial" w:cs="Arial"/>
              </w:rPr>
              <w:t xml:space="preserve">menor que </w:t>
            </w:r>
            <w:r w:rsidRPr="00786D1A">
              <w:rPr>
                <w:rFonts w:ascii="Arial" w:hAnsi="Arial" w:cs="Arial"/>
              </w:rPr>
              <w:t xml:space="preserve">3,0 </w:t>
            </w:r>
            <w:r w:rsidR="00BB7B96" w:rsidRPr="00786D1A">
              <w:rPr>
                <w:rFonts w:ascii="Arial" w:hAnsi="Arial" w:cs="Arial"/>
              </w:rPr>
              <w:t>pontos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6628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</w:t>
            </w:r>
            <w:r w:rsidR="00F90C62" w:rsidRPr="00786D1A">
              <w:rPr>
                <w:rFonts w:ascii="Arial" w:hAnsi="Arial" w:cs="Arial"/>
              </w:rPr>
              <w:t>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EB5660" w:rsidRPr="00786D1A" w:rsidRDefault="00EB5660" w:rsidP="006628A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9B07DB" w:rsidRPr="00786D1A" w:rsidRDefault="009B07DB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708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9781"/>
        <w:gridCol w:w="927"/>
      </w:tblGrid>
      <w:tr w:rsidR="00320B13" w:rsidRPr="00786D1A" w:rsidTr="00240A4E">
        <w:trPr>
          <w:trHeight w:val="1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T O T A L G E R A L</w:t>
            </w:r>
          </w:p>
        </w:tc>
        <w:tc>
          <w:tcPr>
            <w:tcW w:w="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320B13" w:rsidRPr="00786D1A" w:rsidRDefault="00320B13" w:rsidP="00B313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A3506" w:rsidRDefault="00DA3506" w:rsidP="00DA3506">
      <w:pPr>
        <w:widowControl w:val="0"/>
        <w:tabs>
          <w:tab w:val="left" w:pos="8505"/>
        </w:tabs>
        <w:autoSpaceDE w:val="0"/>
        <w:autoSpaceDN w:val="0"/>
        <w:adjustRightInd w:val="0"/>
        <w:ind w:left="708" w:right="-566"/>
        <w:jc w:val="both"/>
        <w:rPr>
          <w:b/>
          <w:highlight w:val="yellow"/>
        </w:rPr>
      </w:pPr>
    </w:p>
    <w:p w:rsidR="00DA3506" w:rsidRPr="00786D1A" w:rsidRDefault="00DA3506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</w:t>
      </w:r>
      <w:proofErr w:type="gramStart"/>
      <w:r w:rsidRPr="00786D1A">
        <w:rPr>
          <w:rFonts w:ascii="Arial" w:hAnsi="Arial" w:cs="Arial"/>
        </w:rPr>
        <w:t xml:space="preserve">  </w:t>
      </w:r>
      <w:proofErr w:type="gramEnd"/>
      <w:r w:rsidRPr="00786D1A">
        <w:rPr>
          <w:rFonts w:ascii="Arial" w:hAnsi="Arial" w:cs="Arial"/>
        </w:rPr>
        <w:t>_____ de ___________________ de ____________</w:t>
      </w:r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___________________________</w:t>
      </w:r>
      <w:r w:rsidR="00B31059">
        <w:rPr>
          <w:rFonts w:ascii="Arial" w:hAnsi="Arial" w:cs="Arial"/>
        </w:rPr>
        <w:t xml:space="preserve">                                 ________________________</w:t>
      </w:r>
    </w:p>
    <w:p w:rsidR="00320B13" w:rsidRPr="00786D1A" w:rsidRDefault="00320B13" w:rsidP="005E3E5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       Diretor                                                                                     Docente</w:t>
      </w:r>
    </w:p>
    <w:p w:rsidR="00320B13" w:rsidRPr="00786D1A" w:rsidRDefault="00320B13" w:rsidP="0050631F">
      <w:pPr>
        <w:autoSpaceDE w:val="0"/>
        <w:autoSpaceDN w:val="0"/>
        <w:adjustRightInd w:val="0"/>
        <w:rPr>
          <w:rFonts w:ascii="Arial" w:hAnsi="Arial" w:cs="Arial"/>
        </w:rPr>
        <w:sectPr w:rsidR="00320B13" w:rsidRPr="00786D1A" w:rsidSect="00F95E78">
          <w:footerReference w:type="default" r:id="rId14"/>
          <w:pgSz w:w="11907" w:h="16839" w:code="9"/>
          <w:pgMar w:top="1417" w:right="1417" w:bottom="1417" w:left="1417" w:header="720" w:footer="720" w:gutter="0"/>
          <w:cols w:space="720"/>
          <w:noEndnote/>
          <w:rtlGutter/>
        </w:sectPr>
      </w:pPr>
    </w:p>
    <w:p w:rsidR="00320B13" w:rsidRPr="00786D1A" w:rsidRDefault="00320B13" w:rsidP="0050631F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5"/>
        <w:gridCol w:w="9688"/>
        <w:gridCol w:w="2494"/>
      </w:tblGrid>
      <w:tr w:rsidR="00320B13" w:rsidRPr="00786D1A">
        <w:tc>
          <w:tcPr>
            <w:tcW w:w="784" w:type="pct"/>
            <w:vAlign w:val="center"/>
          </w:tcPr>
          <w:p w:rsidR="00320B13" w:rsidRPr="00786D1A" w:rsidRDefault="0092725A" w:rsidP="00B313E7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885825" cy="885825"/>
                  <wp:effectExtent l="19050" t="0" r="9525" b="0"/>
                  <wp:docPr id="9" name="Imagem 9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320B13" w:rsidRPr="00786D1A" w:rsidRDefault="00320B13" w:rsidP="00B313E7">
            <w:pPr>
              <w:jc w:val="center"/>
              <w:rPr>
                <w:rFonts w:ascii="Arial" w:hAnsi="Arial" w:cs="Arial"/>
                <w:b/>
                <w:bCs/>
              </w:rPr>
            </w:pPr>
            <w:r w:rsidRPr="00786D1A">
              <w:rPr>
                <w:rFonts w:ascii="Arial" w:hAnsi="Arial" w:cs="Arial"/>
                <w:b/>
                <w:bCs/>
              </w:rPr>
              <w:t>MINISTÉRIO DA EDUCAÇÃO</w:t>
            </w:r>
          </w:p>
          <w:p w:rsidR="00320B13" w:rsidRPr="00786D1A" w:rsidRDefault="00320B13" w:rsidP="00B313E7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786D1A">
              <w:rPr>
                <w:sz w:val="22"/>
                <w:szCs w:val="22"/>
              </w:rPr>
              <w:t>UNIVERSIDADE FEDERAL DOS VALES DO JEQUITINHONA E MUCURI</w:t>
            </w:r>
          </w:p>
          <w:p w:rsidR="00320B13" w:rsidRPr="00786D1A" w:rsidRDefault="00320B13" w:rsidP="00B313E7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Conselho Universitário </w:t>
            </w:r>
            <w:r w:rsidR="002C7BAA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2C7BAA"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 w:rsidR="002C7BAA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63" w:type="pct"/>
            <w:vAlign w:val="center"/>
          </w:tcPr>
          <w:p w:rsidR="00320B13" w:rsidRPr="00786D1A" w:rsidRDefault="0092725A" w:rsidP="00B313E7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10" name="Imagem 10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7957" w:rsidRDefault="00C37957" w:rsidP="005E3E5C">
      <w:pPr>
        <w:rPr>
          <w:rFonts w:ascii="Arial" w:hAnsi="Arial" w:cs="Arial"/>
          <w:b/>
        </w:rPr>
      </w:pPr>
    </w:p>
    <w:p w:rsidR="00320B13" w:rsidRPr="00C37957" w:rsidRDefault="00320B13" w:rsidP="005E3E5C">
      <w:pPr>
        <w:rPr>
          <w:rFonts w:ascii="Arial" w:hAnsi="Arial" w:cs="Arial"/>
          <w:b/>
        </w:rPr>
      </w:pPr>
      <w:r w:rsidRPr="00C37957">
        <w:rPr>
          <w:rFonts w:ascii="Arial" w:hAnsi="Arial" w:cs="Arial"/>
          <w:b/>
        </w:rPr>
        <w:t xml:space="preserve">ANEXO </w:t>
      </w:r>
      <w:r w:rsidR="00C37957" w:rsidRPr="00C37957">
        <w:rPr>
          <w:rFonts w:ascii="Arial" w:hAnsi="Arial" w:cs="Arial"/>
          <w:b/>
        </w:rPr>
        <w:t>V</w:t>
      </w:r>
      <w:r w:rsidRPr="00C37957">
        <w:rPr>
          <w:rFonts w:ascii="Arial" w:hAnsi="Arial" w:cs="Arial"/>
          <w:b/>
        </w:rPr>
        <w:t xml:space="preserve"> </w:t>
      </w:r>
      <w:r w:rsidR="00427768">
        <w:rPr>
          <w:rFonts w:ascii="Arial" w:hAnsi="Arial" w:cs="Arial"/>
          <w:b/>
        </w:rPr>
        <w:t>–</w:t>
      </w:r>
      <w:r w:rsidRPr="00C37957">
        <w:rPr>
          <w:rFonts w:ascii="Arial" w:hAnsi="Arial" w:cs="Arial"/>
          <w:b/>
        </w:rPr>
        <w:t xml:space="preserve"> </w:t>
      </w:r>
      <w:r w:rsidR="00427768">
        <w:rPr>
          <w:rFonts w:ascii="Arial" w:hAnsi="Arial" w:cs="Arial"/>
          <w:b/>
        </w:rPr>
        <w:t xml:space="preserve">RELATÓRIO DE </w:t>
      </w:r>
      <w:bookmarkStart w:id="0" w:name="_GoBack"/>
      <w:bookmarkEnd w:id="0"/>
      <w:r w:rsidRPr="00C37957">
        <w:rPr>
          <w:rFonts w:ascii="Arial" w:hAnsi="Arial" w:cs="Arial"/>
          <w:b/>
        </w:rPr>
        <w:t>ATIVIDADE</w:t>
      </w:r>
      <w:r w:rsidR="00B42CAB" w:rsidRPr="00C37957">
        <w:rPr>
          <w:rFonts w:ascii="Arial" w:hAnsi="Arial" w:cs="Arial"/>
          <w:b/>
        </w:rPr>
        <w:t>S</w:t>
      </w:r>
      <w:r w:rsidRPr="00C37957">
        <w:rPr>
          <w:rFonts w:ascii="Arial" w:hAnsi="Arial" w:cs="Arial"/>
          <w:b/>
        </w:rPr>
        <w:t xml:space="preserve"> DE ENSINO</w:t>
      </w:r>
      <w:r w:rsidR="007B360B" w:rsidRPr="00C37957">
        <w:rPr>
          <w:rFonts w:ascii="Arial" w:hAnsi="Arial" w:cs="Arial"/>
          <w:b/>
        </w:rPr>
        <w:t xml:space="preserve"> </w:t>
      </w:r>
      <w:r w:rsidR="00786D1A" w:rsidRPr="00C37957">
        <w:rPr>
          <w:rFonts w:ascii="Arial" w:hAnsi="Arial" w:cs="Arial"/>
          <w:b/>
        </w:rPr>
        <w:t>DE GRADUAÇÃO</w:t>
      </w:r>
      <w:r w:rsidR="00B42CAB" w:rsidRPr="00C37957">
        <w:rPr>
          <w:rFonts w:ascii="Arial" w:hAnsi="Arial" w:cs="Arial"/>
          <w:b/>
        </w:rPr>
        <w:t xml:space="preserve"> E PÓS-GRADUAÇÃO</w:t>
      </w:r>
      <w:r w:rsidR="00786D1A" w:rsidRPr="00C37957">
        <w:rPr>
          <w:rFonts w:ascii="Arial" w:hAnsi="Arial" w:cs="Arial"/>
          <w:b/>
        </w:rPr>
        <w:t xml:space="preserve"> </w:t>
      </w:r>
      <w:r w:rsidR="00C37957" w:rsidRPr="00C37957">
        <w:rPr>
          <w:rFonts w:ascii="Arial" w:hAnsi="Arial" w:cs="Arial"/>
          <w:b/>
        </w:rPr>
        <w:t xml:space="preserve">- </w:t>
      </w:r>
      <w:r w:rsidR="007B360B" w:rsidRPr="00C37957">
        <w:rPr>
          <w:rFonts w:ascii="Arial" w:hAnsi="Arial" w:cs="Arial"/>
          <w:b/>
        </w:rPr>
        <w:t>EMITIDO PELO SIGA</w:t>
      </w:r>
    </w:p>
    <w:p w:rsidR="00320B13" w:rsidRPr="00786D1A" w:rsidRDefault="00320B13" w:rsidP="005E3E5C">
      <w:pPr>
        <w:rPr>
          <w:rFonts w:ascii="Arial" w:hAnsi="Arial" w:cs="Arial"/>
        </w:rPr>
      </w:pPr>
    </w:p>
    <w:p w:rsidR="00786D1A" w:rsidRPr="00786D1A" w:rsidRDefault="00786D1A" w:rsidP="00786D1A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</w:p>
    <w:p w:rsidR="00786D1A" w:rsidRPr="00786D1A" w:rsidRDefault="00786D1A" w:rsidP="00786D1A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 ________ de _______________ de ________.</w:t>
      </w:r>
    </w:p>
    <w:p w:rsidR="00786D1A" w:rsidRPr="00786D1A" w:rsidRDefault="00786D1A" w:rsidP="00786D1A">
      <w:pPr>
        <w:autoSpaceDE w:val="0"/>
        <w:autoSpaceDN w:val="0"/>
        <w:adjustRightInd w:val="0"/>
        <w:rPr>
          <w:rFonts w:ascii="Arial" w:hAnsi="Arial" w:cs="Arial"/>
        </w:rPr>
      </w:pPr>
    </w:p>
    <w:p w:rsidR="00786D1A" w:rsidRPr="00786D1A" w:rsidRDefault="00786D1A" w:rsidP="00786D1A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______________________________                       _____________________________</w:t>
      </w:r>
    </w:p>
    <w:p w:rsidR="00786D1A" w:rsidRPr="00786D1A" w:rsidRDefault="00786D1A" w:rsidP="00786D1A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Chefe de Depto/Coordenador                                                     Docente</w:t>
      </w:r>
    </w:p>
    <w:p w:rsidR="00786D1A" w:rsidRPr="00786D1A" w:rsidRDefault="00786D1A" w:rsidP="005E3E5C">
      <w:pPr>
        <w:rPr>
          <w:rFonts w:ascii="Arial" w:hAnsi="Arial" w:cs="Arial"/>
        </w:rPr>
      </w:pPr>
    </w:p>
    <w:p w:rsidR="007B360B" w:rsidRPr="00786D1A" w:rsidRDefault="007B360B" w:rsidP="005E3E5C">
      <w:pPr>
        <w:rPr>
          <w:rFonts w:ascii="Arial" w:hAnsi="Arial" w:cs="Arial"/>
        </w:rPr>
      </w:pPr>
    </w:p>
    <w:p w:rsidR="007B360B" w:rsidRPr="00786D1A" w:rsidRDefault="007B360B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86D1A" w:rsidRPr="00786D1A" w:rsidRDefault="00786D1A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86D1A" w:rsidRPr="00786D1A" w:rsidRDefault="00786D1A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86D1A" w:rsidRPr="00786D1A" w:rsidRDefault="00786D1A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86D1A" w:rsidRPr="00786D1A" w:rsidRDefault="00786D1A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B360B" w:rsidRPr="00786D1A" w:rsidRDefault="007B360B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B360B" w:rsidRPr="00786D1A" w:rsidRDefault="007B360B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B360B" w:rsidRPr="00786D1A" w:rsidRDefault="007B360B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B360B" w:rsidRPr="00786D1A" w:rsidRDefault="007B360B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B360B" w:rsidRPr="00786D1A" w:rsidRDefault="007B360B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7B360B" w:rsidRPr="00786D1A" w:rsidRDefault="007B360B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320B13" w:rsidRPr="00786D1A" w:rsidRDefault="00320B13" w:rsidP="0050631F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br w:type="page"/>
      </w:r>
    </w:p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5"/>
        <w:gridCol w:w="9688"/>
        <w:gridCol w:w="2494"/>
      </w:tblGrid>
      <w:tr w:rsidR="00320B13" w:rsidRPr="00786D1A">
        <w:tc>
          <w:tcPr>
            <w:tcW w:w="784" w:type="pct"/>
            <w:vAlign w:val="center"/>
          </w:tcPr>
          <w:p w:rsidR="00320B13" w:rsidRPr="00786D1A" w:rsidRDefault="0092725A" w:rsidP="00B313E7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885825" cy="885825"/>
                  <wp:effectExtent l="19050" t="0" r="9525" b="0"/>
                  <wp:docPr id="13" name="Imagem 13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320B13" w:rsidRPr="00786D1A" w:rsidRDefault="00320B13" w:rsidP="00B313E7">
            <w:pPr>
              <w:jc w:val="center"/>
              <w:rPr>
                <w:rFonts w:ascii="Arial" w:hAnsi="Arial" w:cs="Arial"/>
                <w:b/>
                <w:bCs/>
              </w:rPr>
            </w:pPr>
            <w:r w:rsidRPr="00786D1A">
              <w:rPr>
                <w:rFonts w:ascii="Arial" w:hAnsi="Arial" w:cs="Arial"/>
                <w:b/>
                <w:bCs/>
              </w:rPr>
              <w:t>MINISTÉRIO DA EDUCAÇÃO</w:t>
            </w:r>
          </w:p>
          <w:p w:rsidR="00320B13" w:rsidRPr="00786D1A" w:rsidRDefault="00320B13" w:rsidP="00B313E7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786D1A">
              <w:rPr>
                <w:sz w:val="22"/>
                <w:szCs w:val="22"/>
              </w:rPr>
              <w:t>UNIVERSIDADE FEDERAL DOS VALES DO JEQUITINHONA E MUCURI</w:t>
            </w:r>
          </w:p>
          <w:p w:rsidR="00320B13" w:rsidRPr="00786D1A" w:rsidRDefault="00320B13" w:rsidP="00B313E7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Conselho Universitário </w:t>
            </w:r>
            <w:r w:rsidR="002C7BAA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2C7BAA"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 w:rsidR="002C7BAA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63" w:type="pct"/>
            <w:vAlign w:val="center"/>
          </w:tcPr>
          <w:p w:rsidR="00320B13" w:rsidRPr="00786D1A" w:rsidRDefault="0092725A" w:rsidP="00B313E7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14" name="Imagem 14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7957" w:rsidRDefault="00C37957" w:rsidP="005E3E5C">
      <w:pPr>
        <w:rPr>
          <w:rFonts w:ascii="Arial" w:hAnsi="Arial" w:cs="Arial"/>
        </w:rPr>
      </w:pPr>
    </w:p>
    <w:p w:rsidR="00320B13" w:rsidRPr="00C37957" w:rsidRDefault="00320B13" w:rsidP="005E3E5C">
      <w:pPr>
        <w:rPr>
          <w:rFonts w:ascii="Arial" w:hAnsi="Arial" w:cs="Arial"/>
          <w:b/>
        </w:rPr>
      </w:pPr>
      <w:proofErr w:type="gramStart"/>
      <w:r w:rsidRPr="00C37957">
        <w:rPr>
          <w:rFonts w:ascii="Arial" w:hAnsi="Arial" w:cs="Arial"/>
          <w:b/>
        </w:rPr>
        <w:t>ANEXO V</w:t>
      </w:r>
      <w:r w:rsidR="00C37957" w:rsidRPr="00C37957">
        <w:rPr>
          <w:rFonts w:ascii="Arial" w:hAnsi="Arial" w:cs="Arial"/>
          <w:b/>
        </w:rPr>
        <w:t>I</w:t>
      </w:r>
      <w:proofErr w:type="gramEnd"/>
      <w:r w:rsidRPr="00C37957">
        <w:rPr>
          <w:rFonts w:ascii="Arial" w:hAnsi="Arial" w:cs="Arial"/>
          <w:b/>
        </w:rPr>
        <w:t xml:space="preserve"> </w:t>
      </w:r>
      <w:r w:rsidR="00AE0B55" w:rsidRPr="00C37957">
        <w:rPr>
          <w:rFonts w:ascii="Arial" w:hAnsi="Arial" w:cs="Arial"/>
          <w:b/>
        </w:rPr>
        <w:t xml:space="preserve">– </w:t>
      </w:r>
      <w:r w:rsidRPr="00C37957">
        <w:rPr>
          <w:rFonts w:ascii="Arial" w:hAnsi="Arial" w:cs="Arial"/>
          <w:b/>
          <w:caps/>
        </w:rPr>
        <w:t>Desempenho didático, avaliado com a participação do corpo discente</w:t>
      </w:r>
      <w:r w:rsidR="00786D1A" w:rsidRPr="00C37957">
        <w:rPr>
          <w:rFonts w:ascii="Arial" w:hAnsi="Arial" w:cs="Arial"/>
          <w:b/>
          <w:caps/>
        </w:rPr>
        <w:t xml:space="preserve"> – EMITIDO PELO SIGA</w:t>
      </w:r>
    </w:p>
    <w:p w:rsidR="00320B13" w:rsidRPr="00786D1A" w:rsidRDefault="00320B13" w:rsidP="005E3E5C">
      <w:pPr>
        <w:rPr>
          <w:rFonts w:ascii="Arial" w:hAnsi="Arial" w:cs="Arial"/>
        </w:rPr>
      </w:pPr>
    </w:p>
    <w:p w:rsidR="00786D1A" w:rsidRPr="00786D1A" w:rsidRDefault="00786D1A" w:rsidP="005E3E5C">
      <w:pPr>
        <w:rPr>
          <w:rFonts w:ascii="Arial" w:hAnsi="Arial" w:cs="Arial"/>
        </w:rPr>
      </w:pPr>
    </w:p>
    <w:p w:rsidR="00786D1A" w:rsidRPr="00786D1A" w:rsidRDefault="00786D1A" w:rsidP="005E3E5C">
      <w:pPr>
        <w:rPr>
          <w:rFonts w:ascii="Arial" w:hAnsi="Arial" w:cs="Arial"/>
        </w:rPr>
      </w:pPr>
    </w:p>
    <w:p w:rsidR="00786D1A" w:rsidRPr="00786D1A" w:rsidRDefault="00786D1A" w:rsidP="005E3E5C">
      <w:pPr>
        <w:rPr>
          <w:rFonts w:ascii="Arial" w:hAnsi="Arial" w:cs="Arial"/>
        </w:rPr>
      </w:pPr>
    </w:p>
    <w:p w:rsidR="00786D1A" w:rsidRPr="00786D1A" w:rsidRDefault="00786D1A" w:rsidP="005E3E5C">
      <w:pPr>
        <w:rPr>
          <w:rFonts w:ascii="Arial" w:hAnsi="Arial" w:cs="Arial"/>
        </w:rPr>
      </w:pPr>
    </w:p>
    <w:p w:rsidR="00320B13" w:rsidRDefault="00320B13" w:rsidP="005E3E5C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 ________ de _______________ de ________.</w:t>
      </w:r>
    </w:p>
    <w:p w:rsidR="00C37957" w:rsidRPr="00786D1A" w:rsidRDefault="00C37957" w:rsidP="005E3E5C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</w:p>
    <w:p w:rsidR="00320B13" w:rsidRPr="00786D1A" w:rsidRDefault="00320B13" w:rsidP="005E3E5C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______________________________                       _____________________________</w:t>
      </w:r>
    </w:p>
    <w:p w:rsidR="00320B13" w:rsidRPr="00786D1A" w:rsidRDefault="00320B13" w:rsidP="005E3E5C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Chefe de Depto/Coordenador                                                     Docente</w:t>
      </w:r>
    </w:p>
    <w:p w:rsidR="00320B13" w:rsidRPr="00786D1A" w:rsidRDefault="00320B13" w:rsidP="005E3E5C">
      <w:pPr>
        <w:autoSpaceDE w:val="0"/>
        <w:autoSpaceDN w:val="0"/>
        <w:adjustRightInd w:val="0"/>
        <w:rPr>
          <w:rFonts w:ascii="Arial" w:hAnsi="Arial" w:cs="Arial"/>
        </w:rPr>
      </w:pPr>
    </w:p>
    <w:p w:rsidR="00320B13" w:rsidRPr="00786D1A" w:rsidRDefault="00320B13" w:rsidP="0050631F">
      <w:pPr>
        <w:autoSpaceDE w:val="0"/>
        <w:autoSpaceDN w:val="0"/>
        <w:adjustRightInd w:val="0"/>
        <w:rPr>
          <w:rFonts w:ascii="Arial" w:hAnsi="Arial" w:cs="Arial"/>
        </w:rPr>
      </w:pPr>
    </w:p>
    <w:sectPr w:rsidR="00320B13" w:rsidRPr="00786D1A" w:rsidSect="005E3E5C">
      <w:pgSz w:w="16839" w:h="11907" w:orient="landscape" w:code="9"/>
      <w:pgMar w:top="1418" w:right="1418" w:bottom="1418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05D" w:rsidRDefault="002B105D" w:rsidP="00275979">
      <w:r>
        <w:separator/>
      </w:r>
    </w:p>
  </w:endnote>
  <w:endnote w:type="continuationSeparator" w:id="0">
    <w:p w:rsidR="002B105D" w:rsidRDefault="002B105D" w:rsidP="00275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BB0" w:rsidRDefault="00A56BB0" w:rsidP="00275979">
    <w:pPr>
      <w:pBdr>
        <w:bottom w:val="single" w:sz="12" w:space="1" w:color="auto"/>
      </w:pBdr>
      <w:ind w:left="-851" w:right="-851"/>
      <w:jc w:val="center"/>
      <w:rPr>
        <w:rFonts w:ascii="Arial Narrow" w:hAnsi="Arial Narrow" w:cs="Arial Narrow"/>
        <w:sz w:val="18"/>
        <w:szCs w:val="18"/>
      </w:rPr>
    </w:pPr>
  </w:p>
  <w:p w:rsidR="00A56BB0" w:rsidRPr="00F142CB" w:rsidRDefault="00A56BB0" w:rsidP="00275979">
    <w:pPr>
      <w:ind w:left="-851" w:right="-851"/>
      <w:jc w:val="center"/>
      <w:rPr>
        <w:rFonts w:ascii="Arial Narrow" w:hAnsi="Arial Narrow" w:cs="Arial Narrow"/>
        <w:sz w:val="14"/>
        <w:szCs w:val="14"/>
      </w:rPr>
    </w:pPr>
    <w:r>
      <w:rPr>
        <w:rFonts w:ascii="Arial Narrow" w:hAnsi="Arial Narrow" w:cs="Arial Narrow"/>
        <w:sz w:val="14"/>
        <w:szCs w:val="14"/>
      </w:rPr>
      <w:t>Campus JK</w:t>
    </w:r>
    <w:r w:rsidRPr="00F142CB">
      <w:rPr>
        <w:rFonts w:ascii="Arial Narrow" w:hAnsi="Arial Narrow" w:cs="Arial Narrow"/>
        <w:sz w:val="14"/>
        <w:szCs w:val="14"/>
      </w:rPr>
      <w:t xml:space="preserve"> -</w:t>
    </w:r>
    <w:proofErr w:type="gramStart"/>
    <w:r w:rsidRPr="00F142CB">
      <w:rPr>
        <w:rFonts w:ascii="Arial Narrow" w:hAnsi="Arial Narrow" w:cs="Arial Narrow"/>
        <w:sz w:val="14"/>
        <w:szCs w:val="14"/>
      </w:rPr>
      <w:t xml:space="preserve">  </w:t>
    </w:r>
    <w:proofErr w:type="gramEnd"/>
    <w:r w:rsidRPr="00F142CB">
      <w:rPr>
        <w:rFonts w:ascii="Arial Narrow" w:hAnsi="Arial Narrow" w:cs="Arial Narrow"/>
        <w:sz w:val="14"/>
        <w:szCs w:val="14"/>
      </w:rPr>
      <w:t>Rodovia MGT 367 – km 583, nº 5000 – Alto da Jacuba – Diamantina-MG-Brasil / PABX: (38) 3532-1200</w:t>
    </w:r>
  </w:p>
  <w:p w:rsidR="00A56BB0" w:rsidRPr="00F142CB" w:rsidRDefault="00A56BB0" w:rsidP="00275979">
    <w:pPr>
      <w:jc w:val="center"/>
      <w:rPr>
        <w:rFonts w:ascii="Arial Narrow" w:hAnsi="Arial Narrow" w:cs="Arial Narrow"/>
        <w:sz w:val="14"/>
        <w:szCs w:val="14"/>
      </w:rPr>
    </w:pPr>
    <w:r w:rsidRPr="00F142CB">
      <w:rPr>
        <w:rFonts w:ascii="Arial Narrow" w:hAnsi="Arial Narrow" w:cs="Arial Narrow"/>
        <w:sz w:val="14"/>
        <w:szCs w:val="14"/>
      </w:rPr>
      <w:t xml:space="preserve">Campus do Mucuri </w:t>
    </w:r>
    <w:r>
      <w:rPr>
        <w:rFonts w:ascii="Arial Narrow" w:hAnsi="Arial Narrow" w:cs="Arial Narrow"/>
        <w:sz w:val="14"/>
        <w:szCs w:val="14"/>
      </w:rPr>
      <w:t>–</w:t>
    </w:r>
    <w:r w:rsidRPr="00F142CB">
      <w:rPr>
        <w:rFonts w:ascii="Arial Narrow" w:hAnsi="Arial Narrow" w:cs="Arial Narrow"/>
        <w:sz w:val="14"/>
        <w:szCs w:val="14"/>
      </w:rPr>
      <w:t xml:space="preserve"> </w:t>
    </w:r>
    <w:r>
      <w:rPr>
        <w:rFonts w:ascii="Arial Narrow" w:hAnsi="Arial Narrow" w:cs="Arial Narrow"/>
        <w:sz w:val="14"/>
        <w:szCs w:val="14"/>
      </w:rPr>
      <w:t>Rua do Cruzeiro, 01</w:t>
    </w:r>
    <w:r w:rsidRPr="00F142CB">
      <w:rPr>
        <w:rFonts w:ascii="Arial Narrow" w:hAnsi="Arial Narrow" w:cs="Arial Narrow"/>
        <w:sz w:val="14"/>
        <w:szCs w:val="14"/>
      </w:rPr>
      <w:t xml:space="preserve"> </w:t>
    </w:r>
    <w:r>
      <w:rPr>
        <w:rFonts w:ascii="Arial Narrow" w:hAnsi="Arial Narrow" w:cs="Arial Narrow"/>
        <w:sz w:val="14"/>
        <w:szCs w:val="14"/>
      </w:rPr>
      <w:t>– Jardim São Paulo –</w:t>
    </w:r>
    <w:r w:rsidRPr="00F142CB">
      <w:rPr>
        <w:rFonts w:ascii="Arial Narrow" w:hAnsi="Arial Narrow" w:cs="Arial Narrow"/>
        <w:sz w:val="14"/>
        <w:szCs w:val="14"/>
      </w:rPr>
      <w:t xml:space="preserve"> </w:t>
    </w:r>
    <w:r>
      <w:rPr>
        <w:rFonts w:ascii="Arial Narrow" w:hAnsi="Arial Narrow" w:cs="Arial Narrow"/>
        <w:sz w:val="14"/>
        <w:szCs w:val="14"/>
      </w:rPr>
      <w:t>CEP:</w:t>
    </w:r>
    <w:proofErr w:type="gramStart"/>
    <w:r>
      <w:rPr>
        <w:rFonts w:ascii="Arial Narrow" w:hAnsi="Arial Narrow" w:cs="Arial Narrow"/>
        <w:sz w:val="14"/>
        <w:szCs w:val="14"/>
      </w:rPr>
      <w:t xml:space="preserve">  </w:t>
    </w:r>
    <w:proofErr w:type="gramEnd"/>
    <w:r>
      <w:rPr>
        <w:rFonts w:ascii="Arial Narrow" w:hAnsi="Arial Narrow" w:cs="Arial Narrow"/>
        <w:sz w:val="14"/>
        <w:szCs w:val="14"/>
      </w:rPr>
      <w:t xml:space="preserve">39.803-371 - </w:t>
    </w:r>
    <w:r w:rsidRPr="00F142CB">
      <w:rPr>
        <w:rFonts w:ascii="Arial Narrow" w:hAnsi="Arial Narrow" w:cs="Arial Narrow"/>
        <w:sz w:val="14"/>
        <w:szCs w:val="14"/>
      </w:rPr>
      <w:t xml:space="preserve">Teófilo Otoni - MG - Brasil </w:t>
    </w:r>
  </w:p>
  <w:p w:rsidR="00A56BB0" w:rsidRDefault="00A56BB0">
    <w:pPr>
      <w:pStyle w:val="Rodap"/>
      <w:jc w:val="right"/>
    </w:pPr>
  </w:p>
  <w:p w:rsidR="00A56BB0" w:rsidRDefault="00A56BB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05D" w:rsidRDefault="002B105D" w:rsidP="00275979">
      <w:r>
        <w:separator/>
      </w:r>
    </w:p>
  </w:footnote>
  <w:footnote w:type="continuationSeparator" w:id="0">
    <w:p w:rsidR="002B105D" w:rsidRDefault="002B105D" w:rsidP="002759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3E8E70C"/>
    <w:lvl w:ilvl="0">
      <w:numFmt w:val="bullet"/>
      <w:lvlText w:val="*"/>
      <w:lvlJc w:val="left"/>
    </w:lvl>
  </w:abstractNum>
  <w:abstractNum w:abstractNumId="1">
    <w:nsid w:val="17F83A71"/>
    <w:multiLevelType w:val="hybridMultilevel"/>
    <w:tmpl w:val="1772F1FC"/>
    <w:lvl w:ilvl="0" w:tplc="1330744C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4FE4C38"/>
    <w:multiLevelType w:val="hybridMultilevel"/>
    <w:tmpl w:val="ACEC7E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B57BB"/>
    <w:multiLevelType w:val="hybridMultilevel"/>
    <w:tmpl w:val="D5B8B2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D249E"/>
    <w:multiLevelType w:val="hybridMultilevel"/>
    <w:tmpl w:val="F91EAF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4523541"/>
    <w:multiLevelType w:val="hybridMultilevel"/>
    <w:tmpl w:val="5770C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B2D"/>
    <w:rsid w:val="00001A58"/>
    <w:rsid w:val="00007C80"/>
    <w:rsid w:val="00010C27"/>
    <w:rsid w:val="0003746A"/>
    <w:rsid w:val="00043E01"/>
    <w:rsid w:val="00045C3A"/>
    <w:rsid w:val="00051A05"/>
    <w:rsid w:val="0005541A"/>
    <w:rsid w:val="00056271"/>
    <w:rsid w:val="00061D8E"/>
    <w:rsid w:val="0006237C"/>
    <w:rsid w:val="00071DB0"/>
    <w:rsid w:val="0007602B"/>
    <w:rsid w:val="000851CA"/>
    <w:rsid w:val="000B3411"/>
    <w:rsid w:val="000B508E"/>
    <w:rsid w:val="000C1574"/>
    <w:rsid w:val="000D0231"/>
    <w:rsid w:val="000D09E7"/>
    <w:rsid w:val="000D10AD"/>
    <w:rsid w:val="000D76B8"/>
    <w:rsid w:val="000E6808"/>
    <w:rsid w:val="000E77D4"/>
    <w:rsid w:val="00113EB3"/>
    <w:rsid w:val="00115D3C"/>
    <w:rsid w:val="00115DF6"/>
    <w:rsid w:val="00122FF1"/>
    <w:rsid w:val="001256F1"/>
    <w:rsid w:val="00131268"/>
    <w:rsid w:val="0013457D"/>
    <w:rsid w:val="0014228E"/>
    <w:rsid w:val="00142AE9"/>
    <w:rsid w:val="00145DBD"/>
    <w:rsid w:val="00146309"/>
    <w:rsid w:val="00166918"/>
    <w:rsid w:val="00171045"/>
    <w:rsid w:val="0017554A"/>
    <w:rsid w:val="00177970"/>
    <w:rsid w:val="00180172"/>
    <w:rsid w:val="001936AA"/>
    <w:rsid w:val="001A5E88"/>
    <w:rsid w:val="001A621C"/>
    <w:rsid w:val="001C12EF"/>
    <w:rsid w:val="001C63E5"/>
    <w:rsid w:val="001C6C9E"/>
    <w:rsid w:val="001D28F9"/>
    <w:rsid w:val="001D5475"/>
    <w:rsid w:val="001E02AE"/>
    <w:rsid w:val="001E28A1"/>
    <w:rsid w:val="001E43D9"/>
    <w:rsid w:val="001E56F1"/>
    <w:rsid w:val="001F3318"/>
    <w:rsid w:val="001F7CBD"/>
    <w:rsid w:val="00206512"/>
    <w:rsid w:val="00214530"/>
    <w:rsid w:val="0021711E"/>
    <w:rsid w:val="00221E01"/>
    <w:rsid w:val="00231A01"/>
    <w:rsid w:val="002320E9"/>
    <w:rsid w:val="002378CF"/>
    <w:rsid w:val="00240A4E"/>
    <w:rsid w:val="0024434F"/>
    <w:rsid w:val="002479EE"/>
    <w:rsid w:val="002648CB"/>
    <w:rsid w:val="002672FA"/>
    <w:rsid w:val="00275979"/>
    <w:rsid w:val="0028739B"/>
    <w:rsid w:val="00287B3A"/>
    <w:rsid w:val="00290CCB"/>
    <w:rsid w:val="00297D97"/>
    <w:rsid w:val="002A3A1E"/>
    <w:rsid w:val="002B000B"/>
    <w:rsid w:val="002B105D"/>
    <w:rsid w:val="002C5511"/>
    <w:rsid w:val="002C7BAA"/>
    <w:rsid w:val="002D25F4"/>
    <w:rsid w:val="002D63C8"/>
    <w:rsid w:val="002E06B6"/>
    <w:rsid w:val="002E0778"/>
    <w:rsid w:val="002E6781"/>
    <w:rsid w:val="002F2933"/>
    <w:rsid w:val="002F605E"/>
    <w:rsid w:val="003019DF"/>
    <w:rsid w:val="003104FC"/>
    <w:rsid w:val="00314EA3"/>
    <w:rsid w:val="0032035E"/>
    <w:rsid w:val="00320B13"/>
    <w:rsid w:val="00323B0E"/>
    <w:rsid w:val="00336808"/>
    <w:rsid w:val="00344224"/>
    <w:rsid w:val="003473ED"/>
    <w:rsid w:val="00353BA1"/>
    <w:rsid w:val="00353E09"/>
    <w:rsid w:val="003618CB"/>
    <w:rsid w:val="00363FE6"/>
    <w:rsid w:val="00364BFC"/>
    <w:rsid w:val="00367F56"/>
    <w:rsid w:val="00372E63"/>
    <w:rsid w:val="00373728"/>
    <w:rsid w:val="00377AB1"/>
    <w:rsid w:val="00381079"/>
    <w:rsid w:val="00390478"/>
    <w:rsid w:val="0039058A"/>
    <w:rsid w:val="003923C0"/>
    <w:rsid w:val="00396393"/>
    <w:rsid w:val="003A54DD"/>
    <w:rsid w:val="003B0399"/>
    <w:rsid w:val="003B1C3B"/>
    <w:rsid w:val="003B3ED1"/>
    <w:rsid w:val="003B4949"/>
    <w:rsid w:val="003C1400"/>
    <w:rsid w:val="003C38DE"/>
    <w:rsid w:val="003D0D91"/>
    <w:rsid w:val="003D48B8"/>
    <w:rsid w:val="003D6887"/>
    <w:rsid w:val="003D7EA2"/>
    <w:rsid w:val="003E16C7"/>
    <w:rsid w:val="003E6B32"/>
    <w:rsid w:val="003E7776"/>
    <w:rsid w:val="003F6136"/>
    <w:rsid w:val="004142E5"/>
    <w:rsid w:val="00420A63"/>
    <w:rsid w:val="00425FC2"/>
    <w:rsid w:val="00427768"/>
    <w:rsid w:val="004337B8"/>
    <w:rsid w:val="00433E83"/>
    <w:rsid w:val="0043688B"/>
    <w:rsid w:val="00437ACD"/>
    <w:rsid w:val="00445224"/>
    <w:rsid w:val="004500FD"/>
    <w:rsid w:val="004525F8"/>
    <w:rsid w:val="00452F4F"/>
    <w:rsid w:val="00453FB3"/>
    <w:rsid w:val="00457B37"/>
    <w:rsid w:val="00465F90"/>
    <w:rsid w:val="004720A6"/>
    <w:rsid w:val="004764BD"/>
    <w:rsid w:val="00477A34"/>
    <w:rsid w:val="00485254"/>
    <w:rsid w:val="00485362"/>
    <w:rsid w:val="004975E9"/>
    <w:rsid w:val="00497B12"/>
    <w:rsid w:val="004A3C3C"/>
    <w:rsid w:val="004B067D"/>
    <w:rsid w:val="004B1661"/>
    <w:rsid w:val="004B7D64"/>
    <w:rsid w:val="004C0177"/>
    <w:rsid w:val="004C3DF6"/>
    <w:rsid w:val="004D1F00"/>
    <w:rsid w:val="004E00B5"/>
    <w:rsid w:val="004E0398"/>
    <w:rsid w:val="004E1567"/>
    <w:rsid w:val="004E4EBE"/>
    <w:rsid w:val="004F02F0"/>
    <w:rsid w:val="004F1528"/>
    <w:rsid w:val="004F40B3"/>
    <w:rsid w:val="0050139C"/>
    <w:rsid w:val="0050373B"/>
    <w:rsid w:val="0050631F"/>
    <w:rsid w:val="00516E24"/>
    <w:rsid w:val="00521830"/>
    <w:rsid w:val="00525752"/>
    <w:rsid w:val="00526A69"/>
    <w:rsid w:val="00536199"/>
    <w:rsid w:val="005402B1"/>
    <w:rsid w:val="00542EA6"/>
    <w:rsid w:val="00543310"/>
    <w:rsid w:val="0054338C"/>
    <w:rsid w:val="00543E5A"/>
    <w:rsid w:val="00544C56"/>
    <w:rsid w:val="0055282E"/>
    <w:rsid w:val="00554D20"/>
    <w:rsid w:val="00562343"/>
    <w:rsid w:val="00563291"/>
    <w:rsid w:val="0056366A"/>
    <w:rsid w:val="00565CEC"/>
    <w:rsid w:val="00572852"/>
    <w:rsid w:val="00572EFA"/>
    <w:rsid w:val="005751FE"/>
    <w:rsid w:val="00581DE5"/>
    <w:rsid w:val="005820E4"/>
    <w:rsid w:val="00582182"/>
    <w:rsid w:val="0058226B"/>
    <w:rsid w:val="005832A2"/>
    <w:rsid w:val="005941E3"/>
    <w:rsid w:val="005A22F2"/>
    <w:rsid w:val="005A4E59"/>
    <w:rsid w:val="005A5D7F"/>
    <w:rsid w:val="005B0706"/>
    <w:rsid w:val="005B621F"/>
    <w:rsid w:val="005C1C1E"/>
    <w:rsid w:val="005C7963"/>
    <w:rsid w:val="005C7A32"/>
    <w:rsid w:val="005D32DB"/>
    <w:rsid w:val="005D3659"/>
    <w:rsid w:val="005D5164"/>
    <w:rsid w:val="005E112D"/>
    <w:rsid w:val="005E3E5C"/>
    <w:rsid w:val="005F2910"/>
    <w:rsid w:val="005F3368"/>
    <w:rsid w:val="00601D14"/>
    <w:rsid w:val="00602A35"/>
    <w:rsid w:val="00612E0D"/>
    <w:rsid w:val="006161F3"/>
    <w:rsid w:val="006217DA"/>
    <w:rsid w:val="00621894"/>
    <w:rsid w:val="0062666C"/>
    <w:rsid w:val="006310E5"/>
    <w:rsid w:val="006312BD"/>
    <w:rsid w:val="00640550"/>
    <w:rsid w:val="006448A2"/>
    <w:rsid w:val="0064580F"/>
    <w:rsid w:val="00645ABC"/>
    <w:rsid w:val="00646D9E"/>
    <w:rsid w:val="00653EF7"/>
    <w:rsid w:val="00654AD4"/>
    <w:rsid w:val="00661F5D"/>
    <w:rsid w:val="006628A3"/>
    <w:rsid w:val="00665592"/>
    <w:rsid w:val="00672793"/>
    <w:rsid w:val="00675FED"/>
    <w:rsid w:val="0067615B"/>
    <w:rsid w:val="00677B6C"/>
    <w:rsid w:val="00686B2D"/>
    <w:rsid w:val="006954FD"/>
    <w:rsid w:val="00695F1C"/>
    <w:rsid w:val="00697447"/>
    <w:rsid w:val="006A0FFA"/>
    <w:rsid w:val="006A710A"/>
    <w:rsid w:val="006B24DD"/>
    <w:rsid w:val="006B3FBB"/>
    <w:rsid w:val="006C3A32"/>
    <w:rsid w:val="006C4090"/>
    <w:rsid w:val="006D2B7D"/>
    <w:rsid w:val="006D3F0F"/>
    <w:rsid w:val="006D473A"/>
    <w:rsid w:val="006D52D2"/>
    <w:rsid w:val="006D6698"/>
    <w:rsid w:val="006D71A3"/>
    <w:rsid w:val="006E2B69"/>
    <w:rsid w:val="006E71F3"/>
    <w:rsid w:val="006E7B72"/>
    <w:rsid w:val="006F0514"/>
    <w:rsid w:val="006F106E"/>
    <w:rsid w:val="006F2318"/>
    <w:rsid w:val="007066A4"/>
    <w:rsid w:val="00723F72"/>
    <w:rsid w:val="00726B0C"/>
    <w:rsid w:val="007338C6"/>
    <w:rsid w:val="007361C2"/>
    <w:rsid w:val="00736582"/>
    <w:rsid w:val="00745E67"/>
    <w:rsid w:val="0074748C"/>
    <w:rsid w:val="00754D5B"/>
    <w:rsid w:val="007613EC"/>
    <w:rsid w:val="007649CC"/>
    <w:rsid w:val="00770BEA"/>
    <w:rsid w:val="0077467C"/>
    <w:rsid w:val="00781BD4"/>
    <w:rsid w:val="00786D1A"/>
    <w:rsid w:val="0079057D"/>
    <w:rsid w:val="007A67C4"/>
    <w:rsid w:val="007B360B"/>
    <w:rsid w:val="007B4454"/>
    <w:rsid w:val="007B4EEB"/>
    <w:rsid w:val="007C622C"/>
    <w:rsid w:val="007D08CD"/>
    <w:rsid w:val="007D74A1"/>
    <w:rsid w:val="007E0D30"/>
    <w:rsid w:val="007E6FCE"/>
    <w:rsid w:val="007F51FD"/>
    <w:rsid w:val="008009AF"/>
    <w:rsid w:val="00801044"/>
    <w:rsid w:val="008045F8"/>
    <w:rsid w:val="00807E73"/>
    <w:rsid w:val="008105EF"/>
    <w:rsid w:val="0081168F"/>
    <w:rsid w:val="008116DF"/>
    <w:rsid w:val="00812B93"/>
    <w:rsid w:val="00827519"/>
    <w:rsid w:val="00834D67"/>
    <w:rsid w:val="008351C0"/>
    <w:rsid w:val="00835FFD"/>
    <w:rsid w:val="00837A75"/>
    <w:rsid w:val="008433FA"/>
    <w:rsid w:val="00845E00"/>
    <w:rsid w:val="00860AEA"/>
    <w:rsid w:val="0086131D"/>
    <w:rsid w:val="00861B1C"/>
    <w:rsid w:val="00864434"/>
    <w:rsid w:val="008660A0"/>
    <w:rsid w:val="00880DAD"/>
    <w:rsid w:val="00886522"/>
    <w:rsid w:val="008910E1"/>
    <w:rsid w:val="00891E28"/>
    <w:rsid w:val="0089500A"/>
    <w:rsid w:val="008956E1"/>
    <w:rsid w:val="008B0B68"/>
    <w:rsid w:val="008B35CD"/>
    <w:rsid w:val="008B5B23"/>
    <w:rsid w:val="008B733B"/>
    <w:rsid w:val="008C7BC3"/>
    <w:rsid w:val="008D214B"/>
    <w:rsid w:val="008D3312"/>
    <w:rsid w:val="008D368D"/>
    <w:rsid w:val="008D7E49"/>
    <w:rsid w:val="008E1295"/>
    <w:rsid w:val="008E609D"/>
    <w:rsid w:val="008F1838"/>
    <w:rsid w:val="008F495B"/>
    <w:rsid w:val="008F5A5B"/>
    <w:rsid w:val="008F6B3C"/>
    <w:rsid w:val="008F7413"/>
    <w:rsid w:val="008F7F1C"/>
    <w:rsid w:val="00900EFE"/>
    <w:rsid w:val="009033AF"/>
    <w:rsid w:val="009061A0"/>
    <w:rsid w:val="00915948"/>
    <w:rsid w:val="0092725A"/>
    <w:rsid w:val="0092765A"/>
    <w:rsid w:val="00934E79"/>
    <w:rsid w:val="009359D2"/>
    <w:rsid w:val="00936246"/>
    <w:rsid w:val="009420BD"/>
    <w:rsid w:val="00951BEB"/>
    <w:rsid w:val="00965C81"/>
    <w:rsid w:val="00971509"/>
    <w:rsid w:val="00973D38"/>
    <w:rsid w:val="00976EB7"/>
    <w:rsid w:val="00977DD2"/>
    <w:rsid w:val="00986C6D"/>
    <w:rsid w:val="0099020E"/>
    <w:rsid w:val="00992591"/>
    <w:rsid w:val="009A3549"/>
    <w:rsid w:val="009B07DB"/>
    <w:rsid w:val="009B0943"/>
    <w:rsid w:val="009B2DFB"/>
    <w:rsid w:val="009B7E74"/>
    <w:rsid w:val="009C20A1"/>
    <w:rsid w:val="009E2B53"/>
    <w:rsid w:val="009E43AE"/>
    <w:rsid w:val="009F4520"/>
    <w:rsid w:val="009F7E30"/>
    <w:rsid w:val="00A21025"/>
    <w:rsid w:val="00A21560"/>
    <w:rsid w:val="00A2765E"/>
    <w:rsid w:val="00A309AB"/>
    <w:rsid w:val="00A33F65"/>
    <w:rsid w:val="00A40FF7"/>
    <w:rsid w:val="00A424C8"/>
    <w:rsid w:val="00A4618C"/>
    <w:rsid w:val="00A476BE"/>
    <w:rsid w:val="00A56BB0"/>
    <w:rsid w:val="00A57BE2"/>
    <w:rsid w:val="00A663B3"/>
    <w:rsid w:val="00A71F29"/>
    <w:rsid w:val="00A74D17"/>
    <w:rsid w:val="00A76489"/>
    <w:rsid w:val="00A770FD"/>
    <w:rsid w:val="00A8349A"/>
    <w:rsid w:val="00A85FDB"/>
    <w:rsid w:val="00A87FB5"/>
    <w:rsid w:val="00A92BF2"/>
    <w:rsid w:val="00A96F66"/>
    <w:rsid w:val="00A97D63"/>
    <w:rsid w:val="00AA39F7"/>
    <w:rsid w:val="00AA6192"/>
    <w:rsid w:val="00AB69C7"/>
    <w:rsid w:val="00AC15BD"/>
    <w:rsid w:val="00AD065A"/>
    <w:rsid w:val="00AD4B1C"/>
    <w:rsid w:val="00AE0B55"/>
    <w:rsid w:val="00AE6A39"/>
    <w:rsid w:val="00AE718C"/>
    <w:rsid w:val="00B06A81"/>
    <w:rsid w:val="00B1577C"/>
    <w:rsid w:val="00B162CB"/>
    <w:rsid w:val="00B17087"/>
    <w:rsid w:val="00B218FD"/>
    <w:rsid w:val="00B23ECD"/>
    <w:rsid w:val="00B31059"/>
    <w:rsid w:val="00B313E7"/>
    <w:rsid w:val="00B342F7"/>
    <w:rsid w:val="00B40EF0"/>
    <w:rsid w:val="00B42CAB"/>
    <w:rsid w:val="00B47A2C"/>
    <w:rsid w:val="00B5105D"/>
    <w:rsid w:val="00B53F27"/>
    <w:rsid w:val="00B55943"/>
    <w:rsid w:val="00B55B58"/>
    <w:rsid w:val="00B60547"/>
    <w:rsid w:val="00B65F1D"/>
    <w:rsid w:val="00B67A71"/>
    <w:rsid w:val="00B80C4E"/>
    <w:rsid w:val="00B863CC"/>
    <w:rsid w:val="00B901AD"/>
    <w:rsid w:val="00B90BC1"/>
    <w:rsid w:val="00B9254F"/>
    <w:rsid w:val="00B92EF4"/>
    <w:rsid w:val="00B96F81"/>
    <w:rsid w:val="00BA197F"/>
    <w:rsid w:val="00BA267F"/>
    <w:rsid w:val="00BA2C29"/>
    <w:rsid w:val="00BA780D"/>
    <w:rsid w:val="00BB29C0"/>
    <w:rsid w:val="00BB7B96"/>
    <w:rsid w:val="00BC035F"/>
    <w:rsid w:val="00BC07BD"/>
    <w:rsid w:val="00BC5DF1"/>
    <w:rsid w:val="00BD1414"/>
    <w:rsid w:val="00BD1E9B"/>
    <w:rsid w:val="00BD6FED"/>
    <w:rsid w:val="00BD7180"/>
    <w:rsid w:val="00BF6649"/>
    <w:rsid w:val="00C026B5"/>
    <w:rsid w:val="00C07075"/>
    <w:rsid w:val="00C1273D"/>
    <w:rsid w:val="00C13925"/>
    <w:rsid w:val="00C14620"/>
    <w:rsid w:val="00C22240"/>
    <w:rsid w:val="00C37957"/>
    <w:rsid w:val="00C40E7C"/>
    <w:rsid w:val="00C52BBD"/>
    <w:rsid w:val="00C630C9"/>
    <w:rsid w:val="00C65DA4"/>
    <w:rsid w:val="00C84444"/>
    <w:rsid w:val="00C9643F"/>
    <w:rsid w:val="00C96876"/>
    <w:rsid w:val="00CA3F51"/>
    <w:rsid w:val="00CA3F6A"/>
    <w:rsid w:val="00CB155B"/>
    <w:rsid w:val="00CB2C01"/>
    <w:rsid w:val="00CB300D"/>
    <w:rsid w:val="00CB3FD2"/>
    <w:rsid w:val="00CB600A"/>
    <w:rsid w:val="00CC366D"/>
    <w:rsid w:val="00CC7CAE"/>
    <w:rsid w:val="00CD5E54"/>
    <w:rsid w:val="00CD6206"/>
    <w:rsid w:val="00CE523A"/>
    <w:rsid w:val="00CE64E2"/>
    <w:rsid w:val="00D01E46"/>
    <w:rsid w:val="00D04B46"/>
    <w:rsid w:val="00D10316"/>
    <w:rsid w:val="00D30139"/>
    <w:rsid w:val="00D3052F"/>
    <w:rsid w:val="00D35172"/>
    <w:rsid w:val="00D35E67"/>
    <w:rsid w:val="00D36499"/>
    <w:rsid w:val="00D36CD5"/>
    <w:rsid w:val="00D37973"/>
    <w:rsid w:val="00D432A1"/>
    <w:rsid w:val="00D4422D"/>
    <w:rsid w:val="00D44987"/>
    <w:rsid w:val="00D75389"/>
    <w:rsid w:val="00D82EDE"/>
    <w:rsid w:val="00D840C6"/>
    <w:rsid w:val="00D9402F"/>
    <w:rsid w:val="00D95613"/>
    <w:rsid w:val="00DA3506"/>
    <w:rsid w:val="00DA38E3"/>
    <w:rsid w:val="00DA4F8A"/>
    <w:rsid w:val="00DA544C"/>
    <w:rsid w:val="00DB3607"/>
    <w:rsid w:val="00DB418F"/>
    <w:rsid w:val="00DB54F7"/>
    <w:rsid w:val="00DC1C5D"/>
    <w:rsid w:val="00DC2065"/>
    <w:rsid w:val="00DE023E"/>
    <w:rsid w:val="00DE066B"/>
    <w:rsid w:val="00DE38DA"/>
    <w:rsid w:val="00DF3BBF"/>
    <w:rsid w:val="00DF428B"/>
    <w:rsid w:val="00DF4A10"/>
    <w:rsid w:val="00DF4A25"/>
    <w:rsid w:val="00E043AF"/>
    <w:rsid w:val="00E1136C"/>
    <w:rsid w:val="00E16FFE"/>
    <w:rsid w:val="00E31527"/>
    <w:rsid w:val="00E41708"/>
    <w:rsid w:val="00E42BCA"/>
    <w:rsid w:val="00E4583D"/>
    <w:rsid w:val="00E52181"/>
    <w:rsid w:val="00E527B7"/>
    <w:rsid w:val="00E542EA"/>
    <w:rsid w:val="00E551EB"/>
    <w:rsid w:val="00E557DD"/>
    <w:rsid w:val="00E606EF"/>
    <w:rsid w:val="00E66915"/>
    <w:rsid w:val="00E670FE"/>
    <w:rsid w:val="00E7219A"/>
    <w:rsid w:val="00E76888"/>
    <w:rsid w:val="00E85FE4"/>
    <w:rsid w:val="00E95313"/>
    <w:rsid w:val="00EB358C"/>
    <w:rsid w:val="00EB5660"/>
    <w:rsid w:val="00EB7A9B"/>
    <w:rsid w:val="00EC49F2"/>
    <w:rsid w:val="00ED1068"/>
    <w:rsid w:val="00ED22F5"/>
    <w:rsid w:val="00ED31B4"/>
    <w:rsid w:val="00ED6518"/>
    <w:rsid w:val="00EE3AE3"/>
    <w:rsid w:val="00EE4DC1"/>
    <w:rsid w:val="00EE5C80"/>
    <w:rsid w:val="00EF0E99"/>
    <w:rsid w:val="00EF4C68"/>
    <w:rsid w:val="00F038DD"/>
    <w:rsid w:val="00F042B0"/>
    <w:rsid w:val="00F06D27"/>
    <w:rsid w:val="00F142CB"/>
    <w:rsid w:val="00F17234"/>
    <w:rsid w:val="00F20186"/>
    <w:rsid w:val="00F21129"/>
    <w:rsid w:val="00F21511"/>
    <w:rsid w:val="00F24FB4"/>
    <w:rsid w:val="00F307ED"/>
    <w:rsid w:val="00F31625"/>
    <w:rsid w:val="00F32FF5"/>
    <w:rsid w:val="00F36AC6"/>
    <w:rsid w:val="00F40BAD"/>
    <w:rsid w:val="00F538A3"/>
    <w:rsid w:val="00F54639"/>
    <w:rsid w:val="00F56825"/>
    <w:rsid w:val="00F5716E"/>
    <w:rsid w:val="00F61B83"/>
    <w:rsid w:val="00F64FE7"/>
    <w:rsid w:val="00F725AA"/>
    <w:rsid w:val="00F77D9A"/>
    <w:rsid w:val="00F80735"/>
    <w:rsid w:val="00F80CB3"/>
    <w:rsid w:val="00F85EFA"/>
    <w:rsid w:val="00F90C62"/>
    <w:rsid w:val="00F92A39"/>
    <w:rsid w:val="00F94A4F"/>
    <w:rsid w:val="00F95E78"/>
    <w:rsid w:val="00F96282"/>
    <w:rsid w:val="00F97B3B"/>
    <w:rsid w:val="00FA0710"/>
    <w:rsid w:val="00FA544D"/>
    <w:rsid w:val="00FB576A"/>
    <w:rsid w:val="00FC0D46"/>
    <w:rsid w:val="00FC5454"/>
    <w:rsid w:val="00FD04B2"/>
    <w:rsid w:val="00FD3DA5"/>
    <w:rsid w:val="00FE4ADB"/>
    <w:rsid w:val="00FF2E8B"/>
    <w:rsid w:val="00FF33CC"/>
    <w:rsid w:val="00FF4483"/>
    <w:rsid w:val="00FF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1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363FE6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1A5E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locked/>
    <w:rsid w:val="00363FE6"/>
    <w:rPr>
      <w:rFonts w:ascii="Cambria" w:hAnsi="Cambria" w:cs="Cambria"/>
      <w:b/>
      <w:bCs/>
      <w:i/>
      <w:iCs/>
      <w:sz w:val="28"/>
      <w:szCs w:val="28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9"/>
    <w:locked/>
    <w:rsid w:val="001A5E88"/>
    <w:rPr>
      <w:rFonts w:ascii="Arial" w:hAnsi="Arial" w:cs="Arial"/>
      <w:b/>
      <w:bCs/>
      <w:sz w:val="26"/>
      <w:szCs w:val="26"/>
      <w:lang w:val="pt-BR" w:eastAsia="pt-BR"/>
    </w:rPr>
  </w:style>
  <w:style w:type="paragraph" w:styleId="Cabealho">
    <w:name w:val="header"/>
    <w:basedOn w:val="Normal"/>
    <w:link w:val="CabealhoChar"/>
    <w:uiPriority w:val="99"/>
    <w:rsid w:val="001A5E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1A5E88"/>
    <w:rPr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99"/>
    <w:qFormat/>
    <w:rsid w:val="00445224"/>
    <w:pPr>
      <w:ind w:left="720"/>
    </w:pPr>
  </w:style>
  <w:style w:type="character" w:customStyle="1" w:styleId="txt1">
    <w:name w:val="txt1"/>
    <w:basedOn w:val="Fontepargpadro"/>
    <w:uiPriority w:val="99"/>
    <w:rsid w:val="0055282E"/>
    <w:rPr>
      <w:rFonts w:ascii="Verdana" w:hAnsi="Verdana" w:cs="Verdana"/>
      <w:color w:val="auto"/>
      <w:sz w:val="18"/>
      <w:szCs w:val="18"/>
      <w:shd w:val="clear" w:color="auto" w:fill="auto"/>
    </w:rPr>
  </w:style>
  <w:style w:type="paragraph" w:styleId="NormalWeb">
    <w:name w:val="Normal (Web)"/>
    <w:basedOn w:val="Normal"/>
    <w:uiPriority w:val="99"/>
    <w:rsid w:val="00363FE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99"/>
    <w:rsid w:val="00565CE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rsid w:val="005F33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5F3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3368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rsid w:val="00275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275979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543310"/>
    <w:pPr>
      <w:tabs>
        <w:tab w:val="left" w:pos="2268"/>
      </w:tabs>
      <w:suppressAutoHyphens/>
      <w:jc w:val="both"/>
    </w:pPr>
    <w:rPr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543310"/>
    <w:rPr>
      <w:sz w:val="24"/>
      <w:szCs w:val="24"/>
      <w:lang w:eastAsia="ar-SA" w:bidi="ar-SA"/>
    </w:rPr>
  </w:style>
  <w:style w:type="character" w:styleId="Refdecomentrio">
    <w:name w:val="annotation reference"/>
    <w:basedOn w:val="Fontepargpadro"/>
    <w:uiPriority w:val="99"/>
    <w:semiHidden/>
    <w:rsid w:val="00B510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B5105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sid w:val="00B5105D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B5105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B5105D"/>
    <w:rPr>
      <w:b/>
      <w:bCs/>
    </w:rPr>
  </w:style>
  <w:style w:type="paragraph" w:customStyle="1" w:styleId="texto1">
    <w:name w:val="texto1"/>
    <w:basedOn w:val="Normal"/>
    <w:uiPriority w:val="99"/>
    <w:rsid w:val="00EB7A9B"/>
    <w:pPr>
      <w:spacing w:before="100" w:beforeAutospacing="1" w:after="100" w:afterAutospacing="1"/>
    </w:pPr>
  </w:style>
  <w:style w:type="paragraph" w:customStyle="1" w:styleId="PargrafodaLista1">
    <w:name w:val="Parágrafo da Lista1"/>
    <w:basedOn w:val="Normal"/>
    <w:uiPriority w:val="99"/>
    <w:rsid w:val="005E3E5C"/>
    <w:pPr>
      <w:spacing w:after="200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CharChar2">
    <w:name w:val="Char Char2"/>
    <w:basedOn w:val="Fontepargpadro"/>
    <w:uiPriority w:val="99"/>
    <w:rsid w:val="005E3E5C"/>
    <w:rPr>
      <w:rFonts w:ascii="Arial" w:hAnsi="Arial" w:cs="Arial"/>
      <w:b/>
      <w:bCs/>
      <w:sz w:val="26"/>
      <w:szCs w:val="26"/>
      <w:lang w:eastAsia="pt-BR"/>
    </w:rPr>
  </w:style>
  <w:style w:type="character" w:customStyle="1" w:styleId="CharChar1">
    <w:name w:val="Char Char1"/>
    <w:basedOn w:val="Fontepargpadro"/>
    <w:uiPriority w:val="99"/>
    <w:rsid w:val="005E3E5C"/>
    <w:rPr>
      <w:rFonts w:ascii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1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363FE6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1A5E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locked/>
    <w:rsid w:val="00363FE6"/>
    <w:rPr>
      <w:rFonts w:ascii="Cambria" w:hAnsi="Cambria" w:cs="Cambria"/>
      <w:b/>
      <w:bCs/>
      <w:i/>
      <w:iCs/>
      <w:sz w:val="28"/>
      <w:szCs w:val="28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9"/>
    <w:locked/>
    <w:rsid w:val="001A5E88"/>
    <w:rPr>
      <w:rFonts w:ascii="Arial" w:hAnsi="Arial" w:cs="Arial"/>
      <w:b/>
      <w:bCs/>
      <w:sz w:val="26"/>
      <w:szCs w:val="26"/>
      <w:lang w:val="pt-BR" w:eastAsia="pt-BR"/>
    </w:rPr>
  </w:style>
  <w:style w:type="paragraph" w:styleId="Cabealho">
    <w:name w:val="header"/>
    <w:basedOn w:val="Normal"/>
    <w:link w:val="CabealhoChar"/>
    <w:uiPriority w:val="99"/>
    <w:rsid w:val="001A5E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1A5E88"/>
    <w:rPr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99"/>
    <w:qFormat/>
    <w:rsid w:val="00445224"/>
    <w:pPr>
      <w:ind w:left="720"/>
    </w:pPr>
  </w:style>
  <w:style w:type="character" w:customStyle="1" w:styleId="txt1">
    <w:name w:val="txt1"/>
    <w:basedOn w:val="Fontepargpadro"/>
    <w:uiPriority w:val="99"/>
    <w:rsid w:val="0055282E"/>
    <w:rPr>
      <w:rFonts w:ascii="Verdana" w:hAnsi="Verdana" w:cs="Verdana"/>
      <w:color w:val="auto"/>
      <w:sz w:val="18"/>
      <w:szCs w:val="18"/>
      <w:shd w:val="clear" w:color="auto" w:fill="auto"/>
    </w:rPr>
  </w:style>
  <w:style w:type="paragraph" w:styleId="NormalWeb">
    <w:name w:val="Normal (Web)"/>
    <w:basedOn w:val="Normal"/>
    <w:uiPriority w:val="99"/>
    <w:rsid w:val="00363FE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99"/>
    <w:rsid w:val="00565CE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rsid w:val="005F33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5F3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3368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rsid w:val="00275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275979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543310"/>
    <w:pPr>
      <w:tabs>
        <w:tab w:val="left" w:pos="2268"/>
      </w:tabs>
      <w:suppressAutoHyphens/>
      <w:jc w:val="both"/>
    </w:pPr>
    <w:rPr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543310"/>
    <w:rPr>
      <w:sz w:val="24"/>
      <w:szCs w:val="24"/>
      <w:lang w:eastAsia="ar-SA" w:bidi="ar-SA"/>
    </w:rPr>
  </w:style>
  <w:style w:type="character" w:styleId="Refdecomentrio">
    <w:name w:val="annotation reference"/>
    <w:basedOn w:val="Fontepargpadro"/>
    <w:uiPriority w:val="99"/>
    <w:semiHidden/>
    <w:rsid w:val="00B510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B5105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sid w:val="00B5105D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B5105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B5105D"/>
    <w:rPr>
      <w:b/>
      <w:bCs/>
    </w:rPr>
  </w:style>
  <w:style w:type="paragraph" w:customStyle="1" w:styleId="texto1">
    <w:name w:val="texto1"/>
    <w:basedOn w:val="Normal"/>
    <w:uiPriority w:val="99"/>
    <w:rsid w:val="00EB7A9B"/>
    <w:pPr>
      <w:spacing w:before="100" w:beforeAutospacing="1" w:after="100" w:afterAutospacing="1"/>
    </w:pPr>
  </w:style>
  <w:style w:type="paragraph" w:customStyle="1" w:styleId="PargrafodaLista1">
    <w:name w:val="Parágrafo da Lista1"/>
    <w:basedOn w:val="Normal"/>
    <w:uiPriority w:val="99"/>
    <w:rsid w:val="005E3E5C"/>
    <w:pPr>
      <w:spacing w:after="200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CharChar2">
    <w:name w:val="Char Char2"/>
    <w:basedOn w:val="Fontepargpadro"/>
    <w:uiPriority w:val="99"/>
    <w:rsid w:val="005E3E5C"/>
    <w:rPr>
      <w:rFonts w:ascii="Arial" w:hAnsi="Arial" w:cs="Arial"/>
      <w:b/>
      <w:bCs/>
      <w:sz w:val="26"/>
      <w:szCs w:val="26"/>
      <w:lang w:eastAsia="pt-BR"/>
    </w:rPr>
  </w:style>
  <w:style w:type="character" w:customStyle="1" w:styleId="CharChar1">
    <w:name w:val="Char Char1"/>
    <w:basedOn w:val="Fontepargpadro"/>
    <w:uiPriority w:val="99"/>
    <w:rsid w:val="005E3E5C"/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78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40A5C-9D41-49BC-A04C-92229F8FF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7322</Words>
  <Characters>39540</Characters>
  <Application>Microsoft Office Word</Application>
  <DocSecurity>0</DocSecurity>
  <Lines>329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UFVJM</Company>
  <LinksUpToDate>false</LinksUpToDate>
  <CharactersWithSpaces>46769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e Débora</dc:creator>
  <cp:lastModifiedBy> </cp:lastModifiedBy>
  <cp:revision>2</cp:revision>
  <cp:lastPrinted>2013-09-12T18:47:00Z</cp:lastPrinted>
  <dcterms:created xsi:type="dcterms:W3CDTF">2013-09-20T11:01:00Z</dcterms:created>
  <dcterms:modified xsi:type="dcterms:W3CDTF">2013-09-20T11:01:00Z</dcterms:modified>
</cp:coreProperties>
</file>